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1F6C" w:rsidTr="001C24DE">
        <w:tc>
          <w:tcPr>
            <w:tcW w:w="3261" w:type="dxa"/>
          </w:tcPr>
          <w:p w:rsidR="000F1F6C" w:rsidRPr="008F5820" w:rsidRDefault="000F1F6C" w:rsidP="001C24D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F6C" w:rsidRPr="008F5820" w:rsidRDefault="000F1F6C" w:rsidP="001C24D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0F1F6C" w:rsidRPr="008F5820" w:rsidRDefault="000F1F6C" w:rsidP="001C24D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1F6C" w:rsidRDefault="000F1F6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99403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D765E1">
        <w:rPr>
          <w:rFonts w:ascii="Times New Roman" w:hAnsi="Times New Roman" w:cs="Times New Roman"/>
          <w:b/>
          <w:sz w:val="24"/>
          <w:szCs w:val="24"/>
        </w:rPr>
        <w:t>A CLEIDE NAZARIO</w:t>
      </w:r>
      <w:r w:rsidR="005D3098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D765E1" w:rsidRPr="00D765E1" w:rsidRDefault="00D765E1" w:rsidP="00D765E1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6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D76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O ENCAMINHAMENTO DE PROJETO DE LEI PARA APRECIAÇÃO DESTE LEGISLATIVO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D765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DISPONDO SOBRE A REGULARIZAÇÃO DE DESMEMBRAMENTOS DE FATO, DE LOTES DOS BAIRROS JARDIM DAS PALMEIRAS, ALVORADA E OLENKA.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E1" w:rsidRPr="00D765E1" w:rsidRDefault="00994032" w:rsidP="00024505">
      <w:pPr>
        <w:pStyle w:val="Corpodetexto"/>
        <w:tabs>
          <w:tab w:val="left" w:pos="3119"/>
          <w:tab w:val="left" w:pos="3544"/>
        </w:tabs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765E1">
        <w:rPr>
          <w:szCs w:val="24"/>
          <w:u w:val="single"/>
        </w:rPr>
        <w:t xml:space="preserve">versando sobre </w:t>
      </w:r>
      <w:r w:rsidR="00D765E1" w:rsidRPr="00D765E1">
        <w:rPr>
          <w:szCs w:val="24"/>
          <w:u w:val="single"/>
        </w:rPr>
        <w:t xml:space="preserve">encaminhamento, pelo </w:t>
      </w:r>
      <w:r w:rsidR="00D765E1" w:rsidRPr="00D765E1">
        <w:rPr>
          <w:szCs w:val="24"/>
          <w:u w:val="single"/>
          <w:lang w:eastAsia="pt-BR"/>
        </w:rPr>
        <w:t xml:space="preserve">Poder Executivo, de projeto de lei para apreciação deste Legislativo, dispondo sobre a regularização de desmembramentos de fato, de lotes dos Bairros Jardim das Palmeiras, Alvorada e </w:t>
      </w:r>
      <w:proofErr w:type="spellStart"/>
      <w:r w:rsidR="00D765E1" w:rsidRPr="00D765E1">
        <w:rPr>
          <w:szCs w:val="24"/>
          <w:u w:val="single"/>
          <w:lang w:eastAsia="pt-BR"/>
        </w:rPr>
        <w:t>Olenka</w:t>
      </w:r>
      <w:proofErr w:type="spellEnd"/>
      <w:r w:rsidR="00D765E1" w:rsidRPr="00D765E1">
        <w:rPr>
          <w:szCs w:val="24"/>
          <w:u w:val="single"/>
          <w:lang w:eastAsia="pt-BR"/>
        </w:rPr>
        <w:t xml:space="preserve">, a exemplo das Leis Municipais </w:t>
      </w:r>
      <w:proofErr w:type="spellStart"/>
      <w:r w:rsidR="00D765E1" w:rsidRPr="00D765E1">
        <w:rPr>
          <w:szCs w:val="24"/>
          <w:u w:val="single"/>
          <w:lang w:eastAsia="pt-BR"/>
        </w:rPr>
        <w:t>nºs</w:t>
      </w:r>
      <w:proofErr w:type="spellEnd"/>
      <w:r w:rsidR="00D765E1" w:rsidRPr="00D765E1">
        <w:rPr>
          <w:szCs w:val="24"/>
          <w:u w:val="single"/>
          <w:lang w:eastAsia="pt-BR"/>
        </w:rPr>
        <w:t xml:space="preserve"> </w:t>
      </w:r>
      <w:r w:rsidR="00D765E1">
        <w:rPr>
          <w:szCs w:val="24"/>
          <w:u w:val="single"/>
          <w:lang w:eastAsia="pt-BR"/>
        </w:rPr>
        <w:t>1.385/2010 e 1.464/2011.</w:t>
      </w:r>
    </w:p>
    <w:p w:rsidR="00D765E1" w:rsidRPr="008F5820" w:rsidRDefault="00D765E1" w:rsidP="00D765E1">
      <w:pPr>
        <w:pStyle w:val="Corpodetexto"/>
        <w:tabs>
          <w:tab w:val="left" w:pos="3544"/>
        </w:tabs>
        <w:ind w:right="-663"/>
        <w:jc w:val="both"/>
        <w:rPr>
          <w:b/>
          <w:szCs w:val="24"/>
        </w:rPr>
      </w:pPr>
    </w:p>
    <w:p w:rsidR="008F5820" w:rsidRPr="008F5820" w:rsidRDefault="00994032" w:rsidP="00D765E1">
      <w:pPr>
        <w:pStyle w:val="Corpodetexto"/>
        <w:tabs>
          <w:tab w:val="left" w:pos="3544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D765E1" w:rsidRDefault="00994032" w:rsidP="00D765E1">
      <w:pPr>
        <w:tabs>
          <w:tab w:val="left" w:pos="3544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</w:p>
    <w:p w:rsidR="00CE14EB" w:rsidRPr="000F1F6C" w:rsidRDefault="00CE14EB" w:rsidP="00CE14EB">
      <w:pPr>
        <w:tabs>
          <w:tab w:val="left" w:pos="3544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0F1F6C">
        <w:rPr>
          <w:rFonts w:ascii="Times New Roman" w:hAnsi="Times New Roman" w:cs="Times New Roman"/>
          <w:sz w:val="24"/>
          <w:szCs w:val="24"/>
        </w:rPr>
        <w:t xml:space="preserve">A exemplo do que foi feito nos anos de 2010 e 2011, via Leis Municipais </w:t>
      </w:r>
      <w:proofErr w:type="spellStart"/>
      <w:r w:rsidRPr="000F1F6C">
        <w:rPr>
          <w:rFonts w:ascii="Times New Roman" w:hAnsi="Times New Roman" w:cs="Times New Roman"/>
          <w:sz w:val="24"/>
          <w:szCs w:val="24"/>
        </w:rPr>
        <w:t>nº</w:t>
      </w:r>
      <w:r w:rsidR="002B4F97" w:rsidRPr="000F1F6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F1F6C">
        <w:rPr>
          <w:rFonts w:ascii="Times New Roman" w:hAnsi="Times New Roman" w:cs="Times New Roman"/>
          <w:sz w:val="24"/>
          <w:szCs w:val="24"/>
        </w:rPr>
        <w:t xml:space="preserve"> 1.385 e 1.464, </w:t>
      </w:r>
      <w:r w:rsidR="007D6997">
        <w:rPr>
          <w:rFonts w:ascii="Times New Roman" w:hAnsi="Times New Roman" w:cs="Times New Roman"/>
          <w:sz w:val="24"/>
          <w:szCs w:val="24"/>
        </w:rPr>
        <w:t xml:space="preserve">respectivamente, </w:t>
      </w:r>
      <w:r w:rsidRPr="000F1F6C">
        <w:rPr>
          <w:rFonts w:ascii="Times New Roman" w:hAnsi="Times New Roman" w:cs="Times New Roman"/>
          <w:sz w:val="24"/>
          <w:szCs w:val="24"/>
        </w:rPr>
        <w:t>a</w:t>
      </w:r>
      <w:r w:rsidR="002C490B" w:rsidRPr="000F1F6C">
        <w:rPr>
          <w:rFonts w:ascii="Times New Roman" w:hAnsi="Times New Roman" w:cs="Times New Roman"/>
          <w:sz w:val="24"/>
          <w:szCs w:val="24"/>
        </w:rPr>
        <w:t xml:space="preserve"> presente solicitação tem por objetivo permitir</w:t>
      </w:r>
      <w:r w:rsidR="009C32A1">
        <w:rPr>
          <w:rFonts w:ascii="Times New Roman" w:hAnsi="Times New Roman" w:cs="Times New Roman"/>
          <w:sz w:val="24"/>
          <w:szCs w:val="24"/>
        </w:rPr>
        <w:t xml:space="preserve"> novamente</w:t>
      </w:r>
      <w:r w:rsidR="002C490B" w:rsidRPr="000F1F6C">
        <w:rPr>
          <w:rFonts w:ascii="Times New Roman" w:hAnsi="Times New Roman" w:cs="Times New Roman"/>
          <w:sz w:val="24"/>
          <w:szCs w:val="24"/>
        </w:rPr>
        <w:t xml:space="preserve"> a regularização de lotes </w:t>
      </w:r>
      <w:r w:rsidR="009C32A1">
        <w:rPr>
          <w:rFonts w:ascii="Times New Roman" w:hAnsi="Times New Roman" w:cs="Times New Roman"/>
          <w:sz w:val="24"/>
          <w:szCs w:val="24"/>
        </w:rPr>
        <w:t>n</w:t>
      </w:r>
      <w:r w:rsidR="002C490B" w:rsidRPr="000F1F6C">
        <w:rPr>
          <w:rFonts w:ascii="Times New Roman" w:hAnsi="Times New Roman" w:cs="Times New Roman"/>
          <w:sz w:val="24"/>
          <w:szCs w:val="24"/>
        </w:rPr>
        <w:t>os Bairro</w:t>
      </w:r>
      <w:r w:rsidR="007D6997">
        <w:rPr>
          <w:rFonts w:ascii="Times New Roman" w:hAnsi="Times New Roman" w:cs="Times New Roman"/>
          <w:sz w:val="24"/>
          <w:szCs w:val="24"/>
        </w:rPr>
        <w:t>s</w:t>
      </w:r>
      <w:r w:rsidR="002C490B" w:rsidRPr="000F1F6C">
        <w:rPr>
          <w:rFonts w:ascii="Times New Roman" w:hAnsi="Times New Roman" w:cs="Times New Roman"/>
          <w:sz w:val="24"/>
          <w:szCs w:val="24"/>
        </w:rPr>
        <w:t xml:space="preserve"> Jardim das Palmeiras, Alvorada e </w:t>
      </w:r>
      <w:proofErr w:type="spellStart"/>
      <w:r w:rsidR="002C490B" w:rsidRPr="000F1F6C">
        <w:rPr>
          <w:rFonts w:ascii="Times New Roman" w:hAnsi="Times New Roman" w:cs="Times New Roman"/>
          <w:sz w:val="24"/>
          <w:szCs w:val="24"/>
        </w:rPr>
        <w:t>Olenka</w:t>
      </w:r>
      <w:proofErr w:type="spellEnd"/>
      <w:r w:rsidR="002C490B" w:rsidRPr="000F1F6C">
        <w:rPr>
          <w:rFonts w:ascii="Times New Roman" w:hAnsi="Times New Roman" w:cs="Times New Roman"/>
          <w:sz w:val="24"/>
          <w:szCs w:val="24"/>
        </w:rPr>
        <w:t>,</w:t>
      </w:r>
      <w:r w:rsidR="00D765E1" w:rsidRPr="000F1F6C">
        <w:rPr>
          <w:rFonts w:ascii="Times New Roman" w:hAnsi="Times New Roman" w:cs="Times New Roman"/>
          <w:sz w:val="24"/>
          <w:szCs w:val="24"/>
        </w:rPr>
        <w:t xml:space="preserve"> que foram desmembrados de fato por seus proprietários, </w:t>
      </w:r>
      <w:r w:rsidR="009C32A1">
        <w:rPr>
          <w:rFonts w:ascii="Times New Roman" w:hAnsi="Times New Roman" w:cs="Times New Roman"/>
          <w:sz w:val="24"/>
          <w:szCs w:val="24"/>
        </w:rPr>
        <w:t>mas não de direito, eis que não houve a</w:t>
      </w:r>
      <w:r w:rsidR="00D765E1" w:rsidRPr="000F1F6C">
        <w:rPr>
          <w:rFonts w:ascii="Times New Roman" w:hAnsi="Times New Roman" w:cs="Times New Roman"/>
          <w:sz w:val="24"/>
          <w:szCs w:val="24"/>
        </w:rPr>
        <w:t xml:space="preserve"> observância do disposto na legislação de zoneamento urbano</w:t>
      </w:r>
      <w:r w:rsidRPr="000F1F6C">
        <w:rPr>
          <w:rFonts w:ascii="Times New Roman" w:hAnsi="Times New Roman" w:cs="Times New Roman"/>
          <w:sz w:val="24"/>
          <w:szCs w:val="24"/>
        </w:rPr>
        <w:t>.</w:t>
      </w:r>
      <w:r w:rsidR="002C490B" w:rsidRPr="000F1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53" w:rsidRPr="000F1F6C" w:rsidRDefault="002C490B" w:rsidP="003C2453">
      <w:pPr>
        <w:tabs>
          <w:tab w:val="left" w:pos="3544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0F1F6C">
        <w:rPr>
          <w:rFonts w:ascii="Times New Roman" w:hAnsi="Times New Roman" w:cs="Times New Roman"/>
          <w:sz w:val="24"/>
          <w:szCs w:val="24"/>
        </w:rPr>
        <w:t>Verifica-se uma maior ocorrência dessa situação no Bairro Jardim das Palmeiras,</w:t>
      </w:r>
      <w:r w:rsidR="00CE14EB" w:rsidRPr="000F1F6C">
        <w:rPr>
          <w:rFonts w:ascii="Times New Roman" w:hAnsi="Times New Roman" w:cs="Times New Roman"/>
          <w:sz w:val="24"/>
          <w:szCs w:val="24"/>
        </w:rPr>
        <w:t xml:space="preserve"> cujos lotes são de grandes dimensões, </w:t>
      </w:r>
      <w:r w:rsidR="00CE14EB" w:rsidRPr="000F1F6C">
        <w:rPr>
          <w:rFonts w:ascii="Times New Roman" w:hAnsi="Times New Roman" w:cs="Times New Roman"/>
          <w:sz w:val="24"/>
        </w:rPr>
        <w:t>na Zona Residencial II (ZRII) e Zona Comercial II (ZCII), sendo que o</w:t>
      </w:r>
      <w:r w:rsidR="00CE14EB" w:rsidRPr="000F1F6C">
        <w:rPr>
          <w:rFonts w:ascii="Times New Roman" w:hAnsi="Times New Roman" w:cs="Times New Roman"/>
          <w:sz w:val="24"/>
          <w:szCs w:val="24"/>
        </w:rPr>
        <w:t xml:space="preserve"> problema mais recorrente é o descumprimento d</w:t>
      </w:r>
      <w:r w:rsidR="000F1F6C">
        <w:rPr>
          <w:rFonts w:ascii="Times New Roman" w:hAnsi="Times New Roman" w:cs="Times New Roman"/>
          <w:sz w:val="24"/>
          <w:szCs w:val="24"/>
        </w:rPr>
        <w:t>e parâmetros urbanísticos, como</w:t>
      </w:r>
      <w:r w:rsidR="00CE14EB" w:rsidRPr="000F1F6C">
        <w:rPr>
          <w:rFonts w:ascii="Times New Roman" w:hAnsi="Times New Roman" w:cs="Times New Roman"/>
          <w:sz w:val="24"/>
          <w:szCs w:val="24"/>
        </w:rPr>
        <w:t xml:space="preserve"> “testada”, </w:t>
      </w:r>
      <w:r w:rsidR="00024505" w:rsidRPr="000F1F6C">
        <w:rPr>
          <w:rFonts w:ascii="Times New Roman" w:hAnsi="Times New Roman" w:cs="Times New Roman"/>
          <w:sz w:val="24"/>
          <w:szCs w:val="24"/>
        </w:rPr>
        <w:t>cuja</w:t>
      </w:r>
      <w:r w:rsidR="005D3098" w:rsidRPr="000F1F6C">
        <w:rPr>
          <w:rFonts w:ascii="Times New Roman" w:hAnsi="Times New Roman" w:cs="Times New Roman"/>
          <w:sz w:val="24"/>
          <w:szCs w:val="24"/>
        </w:rPr>
        <w:t xml:space="preserve"> exigência legal </w:t>
      </w:r>
      <w:r w:rsidR="000F1F6C">
        <w:rPr>
          <w:rFonts w:ascii="Times New Roman" w:hAnsi="Times New Roman" w:cs="Times New Roman"/>
          <w:sz w:val="24"/>
          <w:szCs w:val="24"/>
        </w:rPr>
        <w:t xml:space="preserve">nas referidas zonas </w:t>
      </w:r>
      <w:r w:rsidR="009C32A1">
        <w:rPr>
          <w:rFonts w:ascii="Times New Roman" w:hAnsi="Times New Roman" w:cs="Times New Roman"/>
          <w:sz w:val="24"/>
          <w:szCs w:val="24"/>
        </w:rPr>
        <w:t xml:space="preserve">para residência unifamiliar </w:t>
      </w:r>
      <w:r w:rsidR="005D3098" w:rsidRPr="000F1F6C">
        <w:rPr>
          <w:rFonts w:ascii="Times New Roman" w:hAnsi="Times New Roman" w:cs="Times New Roman"/>
          <w:sz w:val="24"/>
          <w:szCs w:val="24"/>
        </w:rPr>
        <w:t>é</w:t>
      </w:r>
      <w:r w:rsidR="00CE14EB" w:rsidRPr="000F1F6C">
        <w:rPr>
          <w:rFonts w:ascii="Times New Roman" w:hAnsi="Times New Roman" w:cs="Times New Roman"/>
          <w:sz w:val="24"/>
          <w:szCs w:val="24"/>
        </w:rPr>
        <w:t xml:space="preserve"> de 12 (doze) metros, sendo que</w:t>
      </w:r>
      <w:r w:rsidR="007D6997">
        <w:rPr>
          <w:rFonts w:ascii="Times New Roman" w:hAnsi="Times New Roman" w:cs="Times New Roman"/>
          <w:sz w:val="24"/>
          <w:szCs w:val="24"/>
        </w:rPr>
        <w:t xml:space="preserve">, </w:t>
      </w:r>
      <w:r w:rsidR="002B4F97" w:rsidRPr="000F1F6C">
        <w:rPr>
          <w:rFonts w:ascii="Times New Roman" w:hAnsi="Times New Roman" w:cs="Times New Roman"/>
          <w:sz w:val="24"/>
          <w:szCs w:val="24"/>
        </w:rPr>
        <w:t>n</w:t>
      </w:r>
      <w:r w:rsidR="00CE14EB" w:rsidRPr="000F1F6C">
        <w:rPr>
          <w:rFonts w:ascii="Times New Roman" w:hAnsi="Times New Roman" w:cs="Times New Roman"/>
          <w:sz w:val="24"/>
          <w:szCs w:val="24"/>
        </w:rPr>
        <w:t>a maioria dos desmembramentos</w:t>
      </w:r>
      <w:r w:rsidR="007D6997">
        <w:rPr>
          <w:rFonts w:ascii="Times New Roman" w:hAnsi="Times New Roman" w:cs="Times New Roman"/>
          <w:sz w:val="24"/>
          <w:szCs w:val="24"/>
        </w:rPr>
        <w:t xml:space="preserve"> </w:t>
      </w:r>
      <w:r w:rsidR="009C32A1">
        <w:rPr>
          <w:rFonts w:ascii="Times New Roman" w:hAnsi="Times New Roman" w:cs="Times New Roman"/>
          <w:sz w:val="24"/>
          <w:szCs w:val="24"/>
        </w:rPr>
        <w:t xml:space="preserve">realizados, </w:t>
      </w:r>
      <w:r w:rsidR="007D6997">
        <w:rPr>
          <w:rFonts w:ascii="Times New Roman" w:hAnsi="Times New Roman" w:cs="Times New Roman"/>
          <w:sz w:val="24"/>
          <w:szCs w:val="24"/>
        </w:rPr>
        <w:t>e</w:t>
      </w:r>
      <w:r w:rsidR="002B4F97" w:rsidRPr="000F1F6C">
        <w:rPr>
          <w:rFonts w:ascii="Times New Roman" w:hAnsi="Times New Roman" w:cs="Times New Roman"/>
          <w:sz w:val="24"/>
          <w:szCs w:val="24"/>
        </w:rPr>
        <w:t>ssa metragem acaba sendo reduzida para 10 (dez) metros.</w:t>
      </w:r>
      <w:r w:rsidR="00CE14EB" w:rsidRPr="000F1F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453" w:rsidRPr="000F1F6C" w:rsidRDefault="003C2453" w:rsidP="002B4F97">
      <w:pPr>
        <w:tabs>
          <w:tab w:val="left" w:pos="3544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0F1F6C">
        <w:rPr>
          <w:rFonts w:ascii="Times New Roman" w:hAnsi="Times New Roman" w:cs="Times New Roman"/>
          <w:sz w:val="24"/>
        </w:rPr>
        <w:t>Por óbvio que algumas exigências para a regularização dos lotes devem ser observadas, como</w:t>
      </w:r>
      <w:r w:rsidR="002B4F97" w:rsidRPr="000F1F6C">
        <w:rPr>
          <w:rFonts w:ascii="Times New Roman" w:hAnsi="Times New Roman" w:cs="Times New Roman"/>
          <w:sz w:val="24"/>
        </w:rPr>
        <w:t>,</w:t>
      </w:r>
      <w:r w:rsidRPr="000F1F6C">
        <w:rPr>
          <w:rFonts w:ascii="Times New Roman" w:hAnsi="Times New Roman" w:cs="Times New Roman"/>
          <w:sz w:val="24"/>
        </w:rPr>
        <w:t xml:space="preserve"> por exemplo, metragem mínima total do lote </w:t>
      </w:r>
      <w:r w:rsidR="009C32A1">
        <w:rPr>
          <w:rFonts w:ascii="Times New Roman" w:hAnsi="Times New Roman" w:cs="Times New Roman"/>
          <w:sz w:val="24"/>
        </w:rPr>
        <w:t>de</w:t>
      </w:r>
      <w:r w:rsidRPr="000F1F6C">
        <w:rPr>
          <w:rFonts w:ascii="Times New Roman" w:hAnsi="Times New Roman" w:cs="Times New Roman"/>
          <w:sz w:val="24"/>
        </w:rPr>
        <w:t xml:space="preserve"> 300,00m² (trezentos metros quadrados) e testada mínima de 10,00m (dez metros).</w:t>
      </w:r>
    </w:p>
    <w:p w:rsidR="000F1F6C" w:rsidRDefault="002C490B" w:rsidP="007D6997">
      <w:pPr>
        <w:tabs>
          <w:tab w:val="left" w:pos="3544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1F6C">
        <w:rPr>
          <w:rFonts w:ascii="Times New Roman" w:hAnsi="Times New Roman" w:cs="Times New Roman"/>
          <w:sz w:val="24"/>
          <w:szCs w:val="24"/>
        </w:rPr>
        <w:t xml:space="preserve">É conveniente salientar que esta é uma medida </w:t>
      </w:r>
      <w:r w:rsidR="00DB11CF">
        <w:rPr>
          <w:rFonts w:ascii="Times New Roman" w:hAnsi="Times New Roman" w:cs="Times New Roman"/>
          <w:sz w:val="24"/>
          <w:szCs w:val="24"/>
        </w:rPr>
        <w:t xml:space="preserve">que </w:t>
      </w:r>
      <w:r w:rsidR="009C32A1">
        <w:rPr>
          <w:rFonts w:ascii="Times New Roman" w:hAnsi="Times New Roman" w:cs="Times New Roman"/>
          <w:sz w:val="24"/>
          <w:szCs w:val="24"/>
        </w:rPr>
        <w:t>vem ao encontro das</w:t>
      </w:r>
      <w:r w:rsidRPr="000F1F6C">
        <w:rPr>
          <w:rFonts w:ascii="Times New Roman" w:hAnsi="Times New Roman" w:cs="Times New Roman"/>
          <w:sz w:val="24"/>
          <w:szCs w:val="24"/>
        </w:rPr>
        <w:t xml:space="preserve"> reivindicações de moradores des</w:t>
      </w:r>
      <w:r w:rsidR="009C32A1">
        <w:rPr>
          <w:rFonts w:ascii="Times New Roman" w:hAnsi="Times New Roman" w:cs="Times New Roman"/>
          <w:sz w:val="24"/>
          <w:szCs w:val="24"/>
        </w:rPr>
        <w:t>ses</w:t>
      </w:r>
      <w:r w:rsidRPr="000F1F6C">
        <w:rPr>
          <w:rFonts w:ascii="Times New Roman" w:hAnsi="Times New Roman" w:cs="Times New Roman"/>
          <w:sz w:val="24"/>
          <w:szCs w:val="24"/>
        </w:rPr>
        <w:t xml:space="preserve"> bairros</w:t>
      </w:r>
      <w:r w:rsidR="009C32A1">
        <w:rPr>
          <w:rFonts w:ascii="Times New Roman" w:hAnsi="Times New Roman" w:cs="Times New Roman"/>
          <w:sz w:val="24"/>
          <w:szCs w:val="24"/>
        </w:rPr>
        <w:t>,</w:t>
      </w:r>
      <w:r w:rsidR="00CE14EB" w:rsidRPr="000F1F6C">
        <w:rPr>
          <w:rFonts w:ascii="Times New Roman" w:hAnsi="Times New Roman" w:cs="Times New Roman"/>
          <w:sz w:val="24"/>
          <w:szCs w:val="24"/>
        </w:rPr>
        <w:t xml:space="preserve"> </w:t>
      </w:r>
      <w:r w:rsidRPr="000F1F6C">
        <w:rPr>
          <w:rFonts w:ascii="Times New Roman" w:hAnsi="Times New Roman" w:cs="Times New Roman"/>
          <w:sz w:val="24"/>
          <w:szCs w:val="24"/>
        </w:rPr>
        <w:t xml:space="preserve">que </w:t>
      </w:r>
      <w:r w:rsidR="00CE14EB" w:rsidRPr="000F1F6C">
        <w:rPr>
          <w:rFonts w:ascii="Times New Roman" w:hAnsi="Times New Roman" w:cs="Times New Roman"/>
          <w:sz w:val="24"/>
          <w:szCs w:val="24"/>
        </w:rPr>
        <w:t>anseiam</w:t>
      </w:r>
      <w:r w:rsidR="009C32A1">
        <w:rPr>
          <w:rFonts w:ascii="Times New Roman" w:hAnsi="Times New Roman" w:cs="Times New Roman"/>
          <w:sz w:val="24"/>
          <w:szCs w:val="24"/>
        </w:rPr>
        <w:t xml:space="preserve"> por</w:t>
      </w:r>
      <w:r w:rsidRPr="000F1F6C">
        <w:rPr>
          <w:rFonts w:ascii="Times New Roman" w:hAnsi="Times New Roman" w:cs="Times New Roman"/>
          <w:sz w:val="24"/>
          <w:szCs w:val="24"/>
        </w:rPr>
        <w:t xml:space="preserve"> regularizar seus lotes, tanto </w:t>
      </w:r>
      <w:r w:rsidR="00DB11CF">
        <w:rPr>
          <w:rFonts w:ascii="Times New Roman" w:hAnsi="Times New Roman" w:cs="Times New Roman"/>
          <w:sz w:val="24"/>
          <w:szCs w:val="24"/>
        </w:rPr>
        <w:t xml:space="preserve">na </w:t>
      </w:r>
      <w:r w:rsidRPr="000F1F6C">
        <w:rPr>
          <w:rFonts w:ascii="Times New Roman" w:hAnsi="Times New Roman" w:cs="Times New Roman"/>
          <w:sz w:val="24"/>
          <w:szCs w:val="24"/>
        </w:rPr>
        <w:t xml:space="preserve">Prefeitura quanto </w:t>
      </w:r>
      <w:r w:rsidR="00DB11CF">
        <w:rPr>
          <w:rFonts w:ascii="Times New Roman" w:hAnsi="Times New Roman" w:cs="Times New Roman"/>
          <w:sz w:val="24"/>
          <w:szCs w:val="24"/>
        </w:rPr>
        <w:t>no</w:t>
      </w:r>
      <w:r w:rsidRPr="000F1F6C">
        <w:rPr>
          <w:rFonts w:ascii="Times New Roman" w:hAnsi="Times New Roman" w:cs="Times New Roman"/>
          <w:sz w:val="24"/>
          <w:szCs w:val="24"/>
        </w:rPr>
        <w:t xml:space="preserve"> Cartório de Registro de Imóveis</w:t>
      </w:r>
      <w:r w:rsidR="000F1F6C">
        <w:rPr>
          <w:rFonts w:ascii="Times New Roman" w:hAnsi="Times New Roman" w:cs="Times New Roman"/>
          <w:sz w:val="24"/>
          <w:szCs w:val="24"/>
        </w:rPr>
        <w:t>, destacando-se que,</w:t>
      </w:r>
      <w:r w:rsidR="000F1F6C" w:rsidRP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obstante a ilegalidade, tais desmembramentos proporcionaram a muitas famílias realizar o sonho da casa</w:t>
      </w:r>
      <w:r w:rsidR="002B4F97" w:rsidRP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própria</w:t>
      </w:r>
      <w:r w:rsidR="000F1F6C" w:rsidRP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r w:rsidR="007D6997">
        <w:rPr>
          <w:rFonts w:ascii="Times New Roman" w:hAnsi="Times New Roman" w:cs="Times New Roman"/>
          <w:sz w:val="24"/>
          <w:szCs w:val="24"/>
          <w:shd w:val="clear" w:color="auto" w:fill="FFFFFF"/>
        </w:rPr>
        <w:t>, dada a grande valorização imobiliária,</w:t>
      </w:r>
      <w:r w:rsid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geralmente só </w:t>
      </w:r>
      <w:r w:rsidR="000F1F6C" w:rsidRP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>é possível</w:t>
      </w:r>
      <w:r w:rsidR="002B4F97" w:rsidRP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terrenos </w:t>
      </w:r>
      <w:r w:rsidR="007D69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2B4F97" w:rsidRP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>menores</w:t>
      </w:r>
      <w:r w:rsidR="000F1F6C" w:rsidRPr="000F1F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proporções</w:t>
      </w:r>
      <w:r w:rsidR="007D69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D6997" w:rsidRPr="000F1F6C" w:rsidRDefault="007D6997" w:rsidP="007D6997">
      <w:pPr>
        <w:tabs>
          <w:tab w:val="left" w:pos="3544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Default="00994032" w:rsidP="000F1F6C">
      <w:pPr>
        <w:tabs>
          <w:tab w:val="left" w:pos="3119"/>
          <w:tab w:val="left" w:pos="3402"/>
          <w:tab w:val="left" w:pos="3544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F1F6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F1F6C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03132" w:rsidRPr="000F1F6C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0F1F6C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5D3098" w:rsidRPr="000F1F6C">
        <w:rPr>
          <w:rFonts w:ascii="Times New Roman" w:hAnsi="Times New Roman" w:cs="Times New Roman"/>
          <w:snapToGrid w:val="0"/>
          <w:sz w:val="24"/>
          <w:szCs w:val="24"/>
        </w:rPr>
        <w:t>13</w:t>
      </w:r>
      <w:r w:rsidRPr="000F1F6C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5D3098" w:rsidRPr="000F1F6C">
        <w:rPr>
          <w:rFonts w:ascii="Times New Roman" w:hAnsi="Times New Roman" w:cs="Times New Roman"/>
          <w:snapToGrid w:val="0"/>
          <w:sz w:val="24"/>
          <w:szCs w:val="24"/>
        </w:rPr>
        <w:t>outubro</w:t>
      </w:r>
      <w:r w:rsidRPr="000F1F6C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0F1F6C" w:rsidRDefault="000F1F6C" w:rsidP="000F1F6C">
      <w:pPr>
        <w:tabs>
          <w:tab w:val="left" w:pos="3119"/>
          <w:tab w:val="left" w:pos="3402"/>
          <w:tab w:val="left" w:pos="3544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F1F6C" w:rsidRPr="000F1F6C" w:rsidRDefault="000F1F6C" w:rsidP="000F1F6C">
      <w:pPr>
        <w:tabs>
          <w:tab w:val="left" w:pos="3119"/>
          <w:tab w:val="left" w:pos="3402"/>
          <w:tab w:val="left" w:pos="3544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F5820" w:rsidRPr="008F5820" w:rsidRDefault="00994032" w:rsidP="000F1F6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5D30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450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F1F6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245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 w:rsidR="005D3098">
        <w:rPr>
          <w:rFonts w:ascii="Times New Roman" w:hAnsi="Times New Roman" w:cs="Times New Roman"/>
          <w:b/>
          <w:sz w:val="24"/>
          <w:szCs w:val="24"/>
        </w:rPr>
        <w:t>. CLEIDE NAZARIO</w:t>
      </w:r>
    </w:p>
    <w:sectPr w:rsidR="008F5820" w:rsidRPr="008F5820" w:rsidSect="000F1F6C">
      <w:headerReference w:type="default" r:id="rId6"/>
      <w:footerReference w:type="default" r:id="rId7"/>
      <w:pgSz w:w="11907" w:h="16840" w:code="9"/>
      <w:pgMar w:top="194" w:right="1701" w:bottom="567" w:left="1797" w:header="567" w:footer="1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06" w:rsidRDefault="00D61006">
      <w:r>
        <w:separator/>
      </w:r>
    </w:p>
  </w:endnote>
  <w:endnote w:type="continuationSeparator" w:id="0">
    <w:p w:rsidR="00D61006" w:rsidRDefault="00D6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994032" w:rsidP="005D3098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</w:t>
    </w:r>
    <w:r w:rsidR="005D3098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</w:t>
    </w:r>
  </w:p>
  <w:p w:rsidR="00C935CD" w:rsidRPr="00A85319" w:rsidRDefault="0099403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5D3098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:rsidR="00C935CD" w:rsidRPr="00A85319" w:rsidRDefault="00994032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994032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994032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06" w:rsidRDefault="00D61006">
      <w:r>
        <w:separator/>
      </w:r>
    </w:p>
  </w:footnote>
  <w:footnote w:type="continuationSeparator" w:id="0">
    <w:p w:rsidR="00D61006" w:rsidRDefault="00D6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994032" w:rsidP="000F1F6C">
    <w:pPr>
      <w:pStyle w:val="Cabealho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4505"/>
    <w:rsid w:val="000365BC"/>
    <w:rsid w:val="0009146C"/>
    <w:rsid w:val="000A30C2"/>
    <w:rsid w:val="000F1F6C"/>
    <w:rsid w:val="001915A3"/>
    <w:rsid w:val="00217F62"/>
    <w:rsid w:val="00252B93"/>
    <w:rsid w:val="00270397"/>
    <w:rsid w:val="002B4F97"/>
    <w:rsid w:val="002C490B"/>
    <w:rsid w:val="00330D79"/>
    <w:rsid w:val="003725A0"/>
    <w:rsid w:val="0038788B"/>
    <w:rsid w:val="003B287F"/>
    <w:rsid w:val="003C2453"/>
    <w:rsid w:val="003D3AA8"/>
    <w:rsid w:val="003E3198"/>
    <w:rsid w:val="00464016"/>
    <w:rsid w:val="004F28FD"/>
    <w:rsid w:val="00510E0A"/>
    <w:rsid w:val="005818E0"/>
    <w:rsid w:val="005D3098"/>
    <w:rsid w:val="005F3ABB"/>
    <w:rsid w:val="00655A3A"/>
    <w:rsid w:val="00661507"/>
    <w:rsid w:val="006710A8"/>
    <w:rsid w:val="006E72B2"/>
    <w:rsid w:val="00704380"/>
    <w:rsid w:val="00706A3E"/>
    <w:rsid w:val="007661D0"/>
    <w:rsid w:val="007D6997"/>
    <w:rsid w:val="008A734A"/>
    <w:rsid w:val="008F5820"/>
    <w:rsid w:val="009161E1"/>
    <w:rsid w:val="00994032"/>
    <w:rsid w:val="009A55C5"/>
    <w:rsid w:val="009B4E32"/>
    <w:rsid w:val="009C32A1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E14EB"/>
    <w:rsid w:val="00D1446A"/>
    <w:rsid w:val="00D61006"/>
    <w:rsid w:val="00D765E1"/>
    <w:rsid w:val="00DB11CF"/>
    <w:rsid w:val="00DB235C"/>
    <w:rsid w:val="00E03132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D117E"/>
  <w15:docId w15:val="{941135C7-876D-4D76-B342-CAF3AAA4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10</cp:revision>
  <cp:lastPrinted>2021-10-13T18:19:00Z</cp:lastPrinted>
  <dcterms:created xsi:type="dcterms:W3CDTF">2021-01-12T21:38:00Z</dcterms:created>
  <dcterms:modified xsi:type="dcterms:W3CDTF">2021-10-13T18:21:00Z</dcterms:modified>
</cp:coreProperties>
</file>