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867" w:rsidRDefault="003A1867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3A1867" w:rsidTr="00374DDD">
        <w:tc>
          <w:tcPr>
            <w:tcW w:w="3261" w:type="dxa"/>
          </w:tcPr>
          <w:p w:rsidR="003A1867" w:rsidRPr="008F5820" w:rsidRDefault="003A1867" w:rsidP="00374DDD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1867" w:rsidRPr="008F5820" w:rsidRDefault="003A1867" w:rsidP="00374DDD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227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A1867" w:rsidRPr="008F5820" w:rsidRDefault="003A1867" w:rsidP="00374DDD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1867" w:rsidRDefault="003A1867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E2B63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</w:t>
      </w:r>
      <w:r w:rsidR="00B91BFC">
        <w:rPr>
          <w:rFonts w:ascii="Times New Roman" w:hAnsi="Times New Roman" w:cs="Times New Roman"/>
          <w:b/>
          <w:sz w:val="24"/>
          <w:szCs w:val="24"/>
        </w:rPr>
        <w:t>. JOSÉ</w:t>
      </w:r>
      <w:r w:rsidR="003A1867">
        <w:rPr>
          <w:rFonts w:ascii="Times New Roman" w:hAnsi="Times New Roman" w:cs="Times New Roman"/>
          <w:b/>
          <w:sz w:val="24"/>
          <w:szCs w:val="24"/>
        </w:rPr>
        <w:t xml:space="preserve"> MARCIANO</w:t>
      </w:r>
      <w:r w:rsidR="008940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BFC">
        <w:rPr>
          <w:rFonts w:ascii="Times New Roman" w:hAnsi="Times New Roman" w:cs="Times New Roman"/>
          <w:b/>
          <w:sz w:val="24"/>
          <w:szCs w:val="24"/>
        </w:rPr>
        <w:t xml:space="preserve">DA SILVA </w:t>
      </w:r>
      <w:r w:rsidR="00894046">
        <w:rPr>
          <w:rFonts w:ascii="Times New Roman" w:hAnsi="Times New Roman" w:cs="Times New Roman"/>
          <w:b/>
          <w:sz w:val="24"/>
          <w:szCs w:val="24"/>
        </w:rPr>
        <w:t>E DEMAIS VEREADORES</w:t>
      </w:r>
      <w:r w:rsidR="003A1867">
        <w:rPr>
          <w:rFonts w:ascii="Times New Roman" w:hAnsi="Times New Roman" w:cs="Times New Roman"/>
          <w:b/>
          <w:sz w:val="24"/>
          <w:szCs w:val="24"/>
        </w:rPr>
        <w:t>.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3A1867" w:rsidRDefault="003A1867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A1867">
        <w:rPr>
          <w:rFonts w:ascii="Times New Roman" w:hAnsi="Times New Roman" w:cs="Times New Roman"/>
          <w:b/>
          <w:sz w:val="24"/>
          <w:szCs w:val="24"/>
        </w:rPr>
        <w:t>INDICA</w:t>
      </w:r>
      <w:r w:rsidR="00894046">
        <w:rPr>
          <w:rFonts w:ascii="Times New Roman" w:hAnsi="Times New Roman" w:cs="Times New Roman"/>
          <w:b/>
          <w:sz w:val="24"/>
          <w:szCs w:val="24"/>
        </w:rPr>
        <w:t>MOS</w:t>
      </w:r>
      <w:r w:rsidRPr="003A1867">
        <w:rPr>
          <w:rFonts w:ascii="Times New Roman" w:hAnsi="Times New Roman" w:cs="Times New Roman"/>
          <w:b/>
          <w:sz w:val="24"/>
          <w:szCs w:val="24"/>
        </w:rPr>
        <w:t xml:space="preserve"> AO PODER EXECUTIVO </w:t>
      </w:r>
      <w:r w:rsidRPr="003A18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DUPLICAÇÃO </w:t>
      </w:r>
      <w:r w:rsidR="0048411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</w:t>
      </w:r>
      <w:r w:rsidR="00B91BF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PISTA </w:t>
      </w:r>
      <w:r w:rsidR="00C4020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NA</w:t>
      </w:r>
      <w:r w:rsidR="00B91BF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MARGEM DIREITA D</w:t>
      </w:r>
      <w:r w:rsidRPr="003A18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AVENIDA MARECHAL RONDON, </w:t>
      </w:r>
      <w:r w:rsidR="0048411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</w:t>
      </w:r>
      <w:r w:rsidR="00CF7E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AV</w:t>
      </w:r>
      <w:r w:rsidR="0048411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ENIDA</w:t>
      </w:r>
      <w:r w:rsidR="00CF7E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OLACYR FRANCISCO DE MORAES ATÉ </w:t>
      </w:r>
      <w:r w:rsidR="0048411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AVENIDA AMAPÁ.</w:t>
      </w:r>
    </w:p>
    <w:p w:rsidR="00484112" w:rsidRPr="008F5820" w:rsidRDefault="00484112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5820" w:rsidRDefault="006E2B63" w:rsidP="008F5820">
      <w:pPr>
        <w:pStyle w:val="Corpodetexto"/>
        <w:ind w:right="-663"/>
        <w:jc w:val="both"/>
        <w:rPr>
          <w:szCs w:val="24"/>
          <w:u w:val="single"/>
          <w:lang w:eastAsia="pt-BR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894046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3A1867">
        <w:rPr>
          <w:szCs w:val="24"/>
          <w:u w:val="single"/>
        </w:rPr>
        <w:t xml:space="preserve">versando sobre </w:t>
      </w:r>
      <w:r w:rsidR="003A1867" w:rsidRPr="003A1867">
        <w:rPr>
          <w:szCs w:val="24"/>
          <w:u w:val="single"/>
          <w:lang w:eastAsia="pt-BR"/>
        </w:rPr>
        <w:t xml:space="preserve">o Poder Executivo, por intermédio da Secretaria Municipal de Infraestrutura, </w:t>
      </w:r>
      <w:r w:rsidR="00484112">
        <w:rPr>
          <w:szCs w:val="24"/>
          <w:u w:val="single"/>
          <w:lang w:eastAsia="pt-BR"/>
        </w:rPr>
        <w:t xml:space="preserve">promover a </w:t>
      </w:r>
      <w:r w:rsidR="003A1867" w:rsidRPr="003A1867">
        <w:rPr>
          <w:szCs w:val="24"/>
          <w:u w:val="single"/>
          <w:lang w:eastAsia="pt-BR"/>
        </w:rPr>
        <w:t>duplicação da</w:t>
      </w:r>
      <w:r w:rsidR="00B91BFC">
        <w:rPr>
          <w:szCs w:val="24"/>
          <w:u w:val="single"/>
          <w:lang w:eastAsia="pt-BR"/>
        </w:rPr>
        <w:t xml:space="preserve"> pista </w:t>
      </w:r>
      <w:r w:rsidR="00C40207">
        <w:rPr>
          <w:szCs w:val="24"/>
          <w:u w:val="single"/>
          <w:lang w:eastAsia="pt-BR"/>
        </w:rPr>
        <w:t>na</w:t>
      </w:r>
      <w:r w:rsidR="00B91BFC">
        <w:rPr>
          <w:szCs w:val="24"/>
          <w:u w:val="single"/>
          <w:lang w:eastAsia="pt-BR"/>
        </w:rPr>
        <w:t xml:space="preserve"> </w:t>
      </w:r>
      <w:r w:rsidR="00484112">
        <w:rPr>
          <w:szCs w:val="24"/>
          <w:u w:val="single"/>
          <w:lang w:eastAsia="pt-BR"/>
        </w:rPr>
        <w:t xml:space="preserve">margem direita da </w:t>
      </w:r>
      <w:r w:rsidR="003A1867" w:rsidRPr="003A1867">
        <w:rPr>
          <w:szCs w:val="24"/>
          <w:u w:val="single"/>
          <w:lang w:eastAsia="pt-BR"/>
        </w:rPr>
        <w:t xml:space="preserve">Avenida Marechal Rondon, </w:t>
      </w:r>
      <w:r w:rsidR="00484112">
        <w:rPr>
          <w:szCs w:val="24"/>
          <w:u w:val="single"/>
          <w:lang w:eastAsia="pt-BR"/>
        </w:rPr>
        <w:t>da Avenida Olacyr Francisco de Moraes até a</w:t>
      </w:r>
      <w:r w:rsidR="00B91BFC">
        <w:rPr>
          <w:szCs w:val="24"/>
          <w:u w:val="single"/>
          <w:lang w:eastAsia="pt-BR"/>
        </w:rPr>
        <w:t xml:space="preserve"> </w:t>
      </w:r>
      <w:r w:rsidR="00484112">
        <w:rPr>
          <w:szCs w:val="24"/>
          <w:u w:val="single"/>
          <w:lang w:eastAsia="pt-BR"/>
        </w:rPr>
        <w:t>Avenida Amapá.</w:t>
      </w:r>
    </w:p>
    <w:p w:rsidR="00484112" w:rsidRPr="008F5820" w:rsidRDefault="00484112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6E2B63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="003A1867">
        <w:rPr>
          <w:b/>
          <w:szCs w:val="24"/>
        </w:rPr>
        <w:t xml:space="preserve"> </w:t>
      </w:r>
      <w:r w:rsidRPr="008F5820">
        <w:rPr>
          <w:b/>
          <w:szCs w:val="24"/>
          <w:u w:val="single"/>
        </w:rPr>
        <w:t>JUSTIFICATIVA</w:t>
      </w:r>
    </w:p>
    <w:p w:rsidR="008F5820" w:rsidRPr="008F5820" w:rsidRDefault="006E2B63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40207" w:rsidRDefault="003A1867" w:rsidP="00C40207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é </w:t>
      </w:r>
      <w:r w:rsidR="00484112">
        <w:rPr>
          <w:rFonts w:ascii="Times New Roman" w:hAnsi="Times New Roman" w:cs="Times New Roman"/>
          <w:sz w:val="24"/>
          <w:szCs w:val="24"/>
        </w:rPr>
        <w:t>sabido</w:t>
      </w:r>
      <w:r>
        <w:rPr>
          <w:rFonts w:ascii="Times New Roman" w:hAnsi="Times New Roman" w:cs="Times New Roman"/>
          <w:sz w:val="24"/>
          <w:szCs w:val="24"/>
        </w:rPr>
        <w:t xml:space="preserve">, a Avenida Marechal Rondon é uma das vias urbanas mais </w:t>
      </w:r>
      <w:r w:rsidR="00A301B1">
        <w:rPr>
          <w:rFonts w:ascii="Times New Roman" w:hAnsi="Times New Roman" w:cs="Times New Roman"/>
          <w:sz w:val="24"/>
          <w:szCs w:val="24"/>
        </w:rPr>
        <w:t>movimentadas da cidade,</w:t>
      </w:r>
      <w:r>
        <w:rPr>
          <w:rFonts w:ascii="Times New Roman" w:hAnsi="Times New Roman" w:cs="Times New Roman"/>
          <w:sz w:val="24"/>
          <w:szCs w:val="24"/>
        </w:rPr>
        <w:t xml:space="preserve"> por ser </w:t>
      </w:r>
      <w:r w:rsidR="00A301B1">
        <w:rPr>
          <w:rFonts w:ascii="Times New Roman" w:hAnsi="Times New Roman" w:cs="Times New Roman"/>
          <w:sz w:val="24"/>
          <w:szCs w:val="24"/>
        </w:rPr>
        <w:t xml:space="preserve">o principal acesso </w:t>
      </w:r>
      <w:r>
        <w:rPr>
          <w:rFonts w:ascii="Times New Roman" w:hAnsi="Times New Roman" w:cs="Times New Roman"/>
          <w:sz w:val="24"/>
          <w:szCs w:val="24"/>
        </w:rPr>
        <w:t>ao Terminal Rodoviário</w:t>
      </w:r>
      <w:r w:rsidR="00C40207">
        <w:rPr>
          <w:rFonts w:ascii="Times New Roman" w:hAnsi="Times New Roman" w:cs="Times New Roman"/>
          <w:sz w:val="24"/>
          <w:szCs w:val="24"/>
        </w:rPr>
        <w:t>,</w:t>
      </w:r>
      <w:r w:rsidR="00CF7EF8">
        <w:rPr>
          <w:rFonts w:ascii="Times New Roman" w:hAnsi="Times New Roman" w:cs="Times New Roman"/>
          <w:sz w:val="24"/>
          <w:szCs w:val="24"/>
        </w:rPr>
        <w:t xml:space="preserve"> Unidade do Corpo de Bombeiros</w:t>
      </w:r>
      <w:r w:rsidR="00C40207">
        <w:rPr>
          <w:rFonts w:ascii="Times New Roman" w:hAnsi="Times New Roman" w:cs="Times New Roman"/>
          <w:sz w:val="24"/>
          <w:szCs w:val="24"/>
        </w:rPr>
        <w:t xml:space="preserve"> e ao Polo Empresarial Parecis,</w:t>
      </w:r>
      <w:r>
        <w:rPr>
          <w:rFonts w:ascii="Times New Roman" w:hAnsi="Times New Roman" w:cs="Times New Roman"/>
          <w:sz w:val="24"/>
          <w:szCs w:val="24"/>
        </w:rPr>
        <w:t xml:space="preserve"> e, também, ao Bairro Jardim das Palmeiras</w:t>
      </w:r>
      <w:r w:rsidR="00CF7EF8">
        <w:rPr>
          <w:rFonts w:ascii="Times New Roman" w:hAnsi="Times New Roman" w:cs="Times New Roman"/>
          <w:sz w:val="24"/>
          <w:szCs w:val="24"/>
        </w:rPr>
        <w:t>, registrando, pois, altos volumes de trânsito,</w:t>
      </w:r>
      <w:r w:rsidR="00C40207">
        <w:rPr>
          <w:rFonts w:ascii="Times New Roman" w:hAnsi="Times New Roman" w:cs="Times New Roman"/>
          <w:sz w:val="24"/>
          <w:szCs w:val="24"/>
        </w:rPr>
        <w:t xml:space="preserve"> especialmente nos horários de pico, inclusive de veículos pesados</w:t>
      </w:r>
      <w:r w:rsidR="00CF7EF8">
        <w:rPr>
          <w:rFonts w:ascii="Times New Roman" w:hAnsi="Times New Roman" w:cs="Times New Roman"/>
          <w:sz w:val="24"/>
          <w:szCs w:val="24"/>
        </w:rPr>
        <w:t xml:space="preserve"> </w:t>
      </w:r>
      <w:r w:rsidR="00C40207">
        <w:rPr>
          <w:rFonts w:ascii="Times New Roman" w:hAnsi="Times New Roman" w:cs="Times New Roman"/>
          <w:sz w:val="24"/>
          <w:szCs w:val="24"/>
        </w:rPr>
        <w:t xml:space="preserve">devido as atividades comerciais e de serviços </w:t>
      </w:r>
      <w:r w:rsidR="0066774A">
        <w:rPr>
          <w:rFonts w:ascii="Times New Roman" w:hAnsi="Times New Roman" w:cs="Times New Roman"/>
          <w:sz w:val="24"/>
          <w:szCs w:val="24"/>
        </w:rPr>
        <w:t xml:space="preserve">instaladas </w:t>
      </w:r>
      <w:r w:rsidR="00C40207">
        <w:rPr>
          <w:rFonts w:ascii="Times New Roman" w:hAnsi="Times New Roman" w:cs="Times New Roman"/>
          <w:sz w:val="24"/>
          <w:szCs w:val="24"/>
        </w:rPr>
        <w:t>nessa região.</w:t>
      </w:r>
    </w:p>
    <w:p w:rsidR="003A1867" w:rsidRDefault="00CF7EF8" w:rsidP="00C40207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razão disso</w:t>
      </w:r>
      <w:r w:rsidR="00484112">
        <w:rPr>
          <w:rFonts w:ascii="Times New Roman" w:hAnsi="Times New Roman" w:cs="Times New Roman"/>
          <w:sz w:val="24"/>
          <w:szCs w:val="24"/>
        </w:rPr>
        <w:t>, e havendo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112">
        <w:rPr>
          <w:rFonts w:ascii="Times New Roman" w:hAnsi="Times New Roman" w:cs="Times New Roman"/>
          <w:sz w:val="24"/>
          <w:szCs w:val="24"/>
        </w:rPr>
        <w:t>espaço suficiente na margem indicada, sugerimos ao Poder Executivo que promov</w:t>
      </w:r>
      <w:r w:rsidR="00894046">
        <w:rPr>
          <w:rFonts w:ascii="Times New Roman" w:hAnsi="Times New Roman" w:cs="Times New Roman"/>
          <w:sz w:val="24"/>
          <w:szCs w:val="24"/>
        </w:rPr>
        <w:t>a</w:t>
      </w:r>
      <w:r w:rsidR="00484112">
        <w:rPr>
          <w:rFonts w:ascii="Times New Roman" w:hAnsi="Times New Roman" w:cs="Times New Roman"/>
          <w:sz w:val="24"/>
          <w:szCs w:val="24"/>
        </w:rPr>
        <w:t xml:space="preserve"> essa intervenção no sistema viário, o que irá </w:t>
      </w:r>
      <w:r w:rsidR="003E440E">
        <w:rPr>
          <w:rFonts w:ascii="Times New Roman" w:hAnsi="Times New Roman" w:cs="Times New Roman"/>
          <w:sz w:val="24"/>
          <w:szCs w:val="24"/>
        </w:rPr>
        <w:t>facilitar a</w:t>
      </w:r>
      <w:r w:rsidR="00484112">
        <w:rPr>
          <w:rFonts w:ascii="Times New Roman" w:hAnsi="Times New Roman" w:cs="Times New Roman"/>
          <w:sz w:val="24"/>
          <w:szCs w:val="24"/>
        </w:rPr>
        <w:t xml:space="preserve"> mobilidade </w:t>
      </w:r>
      <w:r w:rsidR="0066774A">
        <w:rPr>
          <w:rFonts w:ascii="Times New Roman" w:hAnsi="Times New Roman" w:cs="Times New Roman"/>
          <w:sz w:val="24"/>
          <w:szCs w:val="24"/>
        </w:rPr>
        <w:t>nessa região.</w:t>
      </w:r>
    </w:p>
    <w:p w:rsidR="00661507" w:rsidRPr="008F5820" w:rsidRDefault="006E2B63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Pr="008F5820" w:rsidRDefault="006E2B63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3A1867"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3A1867">
        <w:rPr>
          <w:rFonts w:ascii="Times New Roman" w:hAnsi="Times New Roman" w:cs="Times New Roman"/>
          <w:snapToGrid w:val="0"/>
          <w:sz w:val="24"/>
          <w:szCs w:val="24"/>
        </w:rPr>
        <w:t>setembro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</w:t>
      </w:r>
      <w:r w:rsidR="003A1867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A85319" w:rsidRPr="008F5820" w:rsidRDefault="00A85319" w:rsidP="00894046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894046" w:rsidRDefault="00894046" w:rsidP="00894046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4046" w:rsidRDefault="00894046" w:rsidP="00894046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JOSÉ MARCIANO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DA SILVA                 VER. BEITO MACHADINHO</w:t>
      </w:r>
    </w:p>
    <w:p w:rsidR="00894046" w:rsidRDefault="00894046" w:rsidP="00894046">
      <w:pPr>
        <w:ind w:right="-66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94046" w:rsidRDefault="00894046" w:rsidP="00894046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91BFC" w:rsidRDefault="00B91BFC" w:rsidP="00B91BFC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WILLIAN FREITAS                         VER. JOAQUIM EQUIP</w:t>
      </w:r>
    </w:p>
    <w:p w:rsidR="00B91BFC" w:rsidRDefault="00B91BFC" w:rsidP="00894046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91BFC" w:rsidRDefault="00B91BFC" w:rsidP="00894046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94046" w:rsidRDefault="00894046" w:rsidP="00894046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VANDERLEI BAIOTO</w:t>
      </w:r>
      <w:r w:rsidR="00B91BF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VER. DELIZE CORREIA</w:t>
      </w:r>
    </w:p>
    <w:p w:rsidR="00894046" w:rsidRDefault="00894046" w:rsidP="00B91BFC">
      <w:pPr>
        <w:ind w:right="-66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94046" w:rsidRDefault="00894046" w:rsidP="00894046">
      <w:pPr>
        <w:ind w:right="-66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94046" w:rsidRDefault="00894046" w:rsidP="00894046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MARCIO NASCIMENTO                      VEREADOR ITAMAR</w:t>
      </w:r>
    </w:p>
    <w:p w:rsidR="00894046" w:rsidRDefault="00894046" w:rsidP="00894046">
      <w:pPr>
        <w:ind w:right="-66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E440E" w:rsidRDefault="003E440E" w:rsidP="00894046">
      <w:pPr>
        <w:ind w:right="-66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894046" w:rsidRDefault="00894046" w:rsidP="00894046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FABIO  DO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AGEM</w:t>
      </w:r>
    </w:p>
    <w:sectPr w:rsidR="00894046" w:rsidSect="003E440E">
      <w:headerReference w:type="default" r:id="rId6"/>
      <w:footerReference w:type="default" r:id="rId7"/>
      <w:pgSz w:w="11907" w:h="16840" w:code="9"/>
      <w:pgMar w:top="194" w:right="1701" w:bottom="567" w:left="1797" w:header="567" w:footer="2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F16" w:rsidRDefault="00FA2F16">
      <w:r>
        <w:separator/>
      </w:r>
    </w:p>
  </w:endnote>
  <w:endnote w:type="continuationSeparator" w:id="0">
    <w:p w:rsidR="00FA2F16" w:rsidRDefault="00FA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6E2B63" w:rsidP="003A1867">
    <w:pPr>
      <w:ind w:right="-805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3A1867">
      <w:rPr>
        <w:rFonts w:ascii="Times New Roman" w:hAnsi="Times New Roman" w:cs="Times New Roman"/>
      </w:rPr>
      <w:t>2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</w:t>
    </w:r>
    <w:r w:rsidR="003A1867">
      <w:rPr>
        <w:rFonts w:ascii="Times New Roman" w:hAnsi="Times New Roman" w:cs="Times New Roman"/>
      </w:rPr>
      <w:t>____</w:t>
    </w:r>
    <w:r w:rsidRPr="00A85319">
      <w:rPr>
        <w:rFonts w:ascii="Times New Roman" w:hAnsi="Times New Roman" w:cs="Times New Roman"/>
      </w:rPr>
      <w:t>_________________</w:t>
    </w:r>
  </w:p>
  <w:p w:rsidR="00C935CD" w:rsidRPr="00A85319" w:rsidRDefault="006E2B63" w:rsidP="003A1867">
    <w:pPr>
      <w:ind w:right="-805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</w:t>
    </w:r>
    <w:r w:rsidR="003A1867">
      <w:rPr>
        <w:rFonts w:ascii="Times New Roman" w:hAnsi="Times New Roman" w:cs="Times New Roman"/>
      </w:rPr>
      <w:t xml:space="preserve">    </w:t>
    </w:r>
    <w:r w:rsidRPr="00A85319">
      <w:rPr>
        <w:rFonts w:ascii="Times New Roman" w:hAnsi="Times New Roman" w:cs="Times New Roman"/>
      </w:rPr>
      <w:t xml:space="preserve"> Protocolo</w:t>
    </w:r>
  </w:p>
  <w:p w:rsidR="00C935CD" w:rsidRPr="00A85319" w:rsidRDefault="006E2B63" w:rsidP="003A1867">
    <w:pPr>
      <w:ind w:right="-805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3A1867">
      <w:rPr>
        <w:rFonts w:ascii="Times New Roman" w:hAnsi="Times New Roman" w:cs="Times New Roman"/>
      </w:rPr>
      <w:t>2</w:t>
    </w:r>
  </w:p>
  <w:p w:rsidR="00C935CD" w:rsidRPr="00A85319" w:rsidRDefault="00C935CD" w:rsidP="003A1867">
    <w:pPr>
      <w:ind w:right="-805"/>
      <w:rPr>
        <w:rFonts w:ascii="Times New Roman" w:hAnsi="Times New Roman" w:cs="Times New Roman"/>
      </w:rPr>
    </w:pPr>
  </w:p>
  <w:p w:rsidR="00C935CD" w:rsidRPr="00A85319" w:rsidRDefault="006E2B63" w:rsidP="003A1867">
    <w:pPr>
      <w:ind w:right="-805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:rsidR="00C935CD" w:rsidRPr="00A85319" w:rsidRDefault="006E2B63" w:rsidP="003A1867">
    <w:pPr>
      <w:ind w:right="-805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3A1867">
      <w:rPr>
        <w:rFonts w:ascii="Times New Roman" w:hAnsi="Times New Roman" w:cs="Times New Roman"/>
      </w:rPr>
      <w:t xml:space="preserve">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3A1867">
      <w:rPr>
        <w:rFonts w:ascii="Times New Roman" w:hAnsi="Times New Roman" w:cs="Times New Roman"/>
      </w:rPr>
      <w:t>Willian Freitas</w:t>
    </w:r>
  </w:p>
  <w:p w:rsidR="009161E1" w:rsidRPr="003D3AA8" w:rsidRDefault="009161E1" w:rsidP="003A1867">
    <w:pPr>
      <w:pStyle w:val="Rodap"/>
      <w:ind w:right="-805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F16" w:rsidRDefault="00FA2F16">
      <w:r>
        <w:separator/>
      </w:r>
    </w:p>
  </w:footnote>
  <w:footnote w:type="continuationSeparator" w:id="0">
    <w:p w:rsidR="00FA2F16" w:rsidRDefault="00FA2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6E2B63" w:rsidP="003A186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9146C"/>
    <w:rsid w:val="000A30C2"/>
    <w:rsid w:val="001915A3"/>
    <w:rsid w:val="001F0C93"/>
    <w:rsid w:val="001F6089"/>
    <w:rsid w:val="00217F62"/>
    <w:rsid w:val="00252B93"/>
    <w:rsid w:val="00270397"/>
    <w:rsid w:val="00330D79"/>
    <w:rsid w:val="003725A0"/>
    <w:rsid w:val="0038788B"/>
    <w:rsid w:val="003A1867"/>
    <w:rsid w:val="003B287F"/>
    <w:rsid w:val="003D3AA8"/>
    <w:rsid w:val="003E3198"/>
    <w:rsid w:val="003E440E"/>
    <w:rsid w:val="003E652E"/>
    <w:rsid w:val="00464016"/>
    <w:rsid w:val="00484112"/>
    <w:rsid w:val="004F28FD"/>
    <w:rsid w:val="00510E0A"/>
    <w:rsid w:val="00661507"/>
    <w:rsid w:val="0066774A"/>
    <w:rsid w:val="006710A8"/>
    <w:rsid w:val="006E2B63"/>
    <w:rsid w:val="006E72B2"/>
    <w:rsid w:val="00704380"/>
    <w:rsid w:val="00706A3E"/>
    <w:rsid w:val="007661D0"/>
    <w:rsid w:val="007C5A71"/>
    <w:rsid w:val="00894046"/>
    <w:rsid w:val="008A734A"/>
    <w:rsid w:val="008F5820"/>
    <w:rsid w:val="009161E1"/>
    <w:rsid w:val="009A55C5"/>
    <w:rsid w:val="009F196D"/>
    <w:rsid w:val="00A301B1"/>
    <w:rsid w:val="00A85319"/>
    <w:rsid w:val="00A87081"/>
    <w:rsid w:val="00A906D8"/>
    <w:rsid w:val="00A94323"/>
    <w:rsid w:val="00AA2516"/>
    <w:rsid w:val="00AB5A74"/>
    <w:rsid w:val="00AF6560"/>
    <w:rsid w:val="00AF75A2"/>
    <w:rsid w:val="00B24132"/>
    <w:rsid w:val="00B35345"/>
    <w:rsid w:val="00B60709"/>
    <w:rsid w:val="00B91BFC"/>
    <w:rsid w:val="00BB662E"/>
    <w:rsid w:val="00BF18A5"/>
    <w:rsid w:val="00C2534C"/>
    <w:rsid w:val="00C37A5D"/>
    <w:rsid w:val="00C40207"/>
    <w:rsid w:val="00C92142"/>
    <w:rsid w:val="00C935CD"/>
    <w:rsid w:val="00CF7EF8"/>
    <w:rsid w:val="00D1446A"/>
    <w:rsid w:val="00DB235C"/>
    <w:rsid w:val="00E24D21"/>
    <w:rsid w:val="00E50EC5"/>
    <w:rsid w:val="00EF22C3"/>
    <w:rsid w:val="00F071AE"/>
    <w:rsid w:val="00F132E6"/>
    <w:rsid w:val="00F31F2E"/>
    <w:rsid w:val="00FA2F16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5C70B"/>
  <w15:docId w15:val="{2E334788-236D-4510-B632-B5AB332B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9</cp:revision>
  <cp:lastPrinted>2022-09-05T18:52:00Z</cp:lastPrinted>
  <dcterms:created xsi:type="dcterms:W3CDTF">2021-01-12T21:38:00Z</dcterms:created>
  <dcterms:modified xsi:type="dcterms:W3CDTF">2022-09-05T18:52:00Z</dcterms:modified>
</cp:coreProperties>
</file>