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0795" w14:textId="3378B1F5" w:rsidR="00721F6F" w:rsidRDefault="00721F6F" w:rsidP="0082282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08.05.2023.</w:t>
      </w:r>
    </w:p>
    <w:p w14:paraId="7D47E128" w14:textId="77777777" w:rsidR="00721F6F" w:rsidRDefault="00721F6F" w:rsidP="00B370F2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95AFF8" w14:textId="77777777" w:rsidR="00721F6F" w:rsidRDefault="00721F6F" w:rsidP="00B370F2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14:paraId="0E8CA16D" w14:textId="77777777" w:rsidR="00721F6F" w:rsidRDefault="00721F6F" w:rsidP="00B370F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44198E64" w14:textId="77777777" w:rsidR="00721F6F" w:rsidRDefault="00721F6F" w:rsidP="00B370F2">
      <w:pPr>
        <w:numPr>
          <w:ilvl w:val="0"/>
          <w:numId w:val="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02.05.2023.</w:t>
      </w:r>
    </w:p>
    <w:p w14:paraId="23786A39" w14:textId="77777777" w:rsidR="00721F6F" w:rsidRDefault="00721F6F" w:rsidP="00B370F2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5D8FC2A7" w14:textId="77777777" w:rsidR="00721F6F" w:rsidRDefault="00721F6F" w:rsidP="00B370F2">
      <w:pPr>
        <w:numPr>
          <w:ilvl w:val="0"/>
          <w:numId w:val="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14:paraId="71B9CB2A" w14:textId="77777777" w:rsidR="00721F6F" w:rsidRPr="00DB6E15" w:rsidRDefault="00721F6F" w:rsidP="00B370F2">
      <w:pPr>
        <w:ind w:right="-96"/>
        <w:rPr>
          <w:rFonts w:ascii="Times New Roman" w:hAnsi="Times New Roman" w:cs="Times New Roman"/>
          <w:sz w:val="28"/>
          <w:szCs w:val="24"/>
        </w:rPr>
      </w:pPr>
    </w:p>
    <w:p w14:paraId="0B8A9419" w14:textId="24096ED3" w:rsidR="00DB6E15" w:rsidRPr="00DB6E15" w:rsidRDefault="00721F6F" w:rsidP="00B370F2">
      <w:pPr>
        <w:numPr>
          <w:ilvl w:val="0"/>
          <w:numId w:val="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72416">
        <w:rPr>
          <w:rFonts w:ascii="Times New Roman" w:hAnsi="Times New Roman" w:cs="Times New Roman"/>
          <w:b/>
          <w:sz w:val="24"/>
          <w:szCs w:val="24"/>
        </w:rPr>
        <w:t>INDICAÇÃO Nº 26</w:t>
      </w:r>
      <w:r w:rsidR="00DB6E15">
        <w:rPr>
          <w:rFonts w:ascii="Times New Roman" w:hAnsi="Times New Roman" w:cs="Times New Roman"/>
          <w:b/>
          <w:sz w:val="24"/>
          <w:szCs w:val="24"/>
        </w:rPr>
        <w:t>8</w:t>
      </w:r>
      <w:r w:rsidRPr="00E72416">
        <w:rPr>
          <w:rFonts w:ascii="Times New Roman" w:hAnsi="Times New Roman" w:cs="Times New Roman"/>
          <w:b/>
          <w:sz w:val="24"/>
          <w:szCs w:val="24"/>
        </w:rPr>
        <w:t>/2023</w:t>
      </w:r>
      <w:r w:rsidRPr="00E72416">
        <w:rPr>
          <w:rFonts w:ascii="Times New Roman" w:hAnsi="Times New Roman" w:cs="Times New Roman"/>
          <w:sz w:val="24"/>
          <w:szCs w:val="24"/>
        </w:rPr>
        <w:t xml:space="preserve">, </w:t>
      </w:r>
      <w:r w:rsidRPr="00DB6E15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DB6E15" w:rsidRPr="00DB6E15">
        <w:rPr>
          <w:rFonts w:ascii="Times New Roman" w:hAnsi="Times New Roman" w:cs="Times New Roman"/>
          <w:sz w:val="24"/>
          <w:szCs w:val="24"/>
        </w:rPr>
        <w:t xml:space="preserve">Joaquim </w:t>
      </w:r>
      <w:proofErr w:type="spellStart"/>
      <w:r w:rsidR="00DB6E15" w:rsidRPr="00DB6E15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="00DB6E15" w:rsidRPr="00DB6E15">
        <w:rPr>
          <w:rFonts w:ascii="Times New Roman" w:hAnsi="Times New Roman" w:cs="Times New Roman"/>
          <w:sz w:val="24"/>
          <w:szCs w:val="24"/>
        </w:rPr>
        <w:t>, ao Sr. Prefeito, versando sobre a</w:t>
      </w:r>
      <w:r w:rsidR="00DB6E15" w:rsidRPr="00DB6E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iluminação no canteiro central da Avenida Rondônia, no Bairro Jardim das Palmeiras.</w:t>
      </w:r>
    </w:p>
    <w:p w14:paraId="18ED541F" w14:textId="77777777" w:rsidR="00DB6E15" w:rsidRPr="00DB6E15" w:rsidRDefault="00DB6E15" w:rsidP="00B370F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180F920D" w14:textId="298133F0" w:rsidR="00593CAB" w:rsidRPr="00F355A8" w:rsidRDefault="00DB6E15" w:rsidP="00B370F2">
      <w:pPr>
        <w:numPr>
          <w:ilvl w:val="0"/>
          <w:numId w:val="1"/>
        </w:numPr>
        <w:ind w:right="-96"/>
        <w:jc w:val="both"/>
        <w:rPr>
          <w:b/>
          <w:sz w:val="24"/>
          <w:szCs w:val="24"/>
          <w:u w:val="single"/>
        </w:rPr>
      </w:pPr>
      <w:r w:rsidRPr="00DB6E15">
        <w:rPr>
          <w:rFonts w:ascii="Times New Roman" w:hAnsi="Times New Roman" w:cs="Times New Roman"/>
          <w:b/>
          <w:sz w:val="24"/>
          <w:szCs w:val="24"/>
        </w:rPr>
        <w:t>INDICAÇÃO Nº 26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B6E15">
        <w:rPr>
          <w:rFonts w:ascii="Times New Roman" w:hAnsi="Times New Roman" w:cs="Times New Roman"/>
          <w:b/>
          <w:sz w:val="24"/>
          <w:szCs w:val="24"/>
        </w:rPr>
        <w:t>/2023</w:t>
      </w:r>
      <w:r w:rsidRPr="00DB6E15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>
        <w:rPr>
          <w:rFonts w:ascii="Times New Roman" w:hAnsi="Times New Roman" w:cs="Times New Roman"/>
          <w:sz w:val="24"/>
          <w:szCs w:val="24"/>
        </w:rPr>
        <w:t>Marcio Nascimento,</w:t>
      </w:r>
      <w:r w:rsidRPr="00DB6E15">
        <w:rPr>
          <w:rFonts w:ascii="Times New Roman" w:hAnsi="Times New Roman" w:cs="Times New Roman"/>
          <w:sz w:val="24"/>
          <w:szCs w:val="24"/>
        </w:rPr>
        <w:t xml:space="preserve"> </w:t>
      </w:r>
      <w:r w:rsidR="00B370F2">
        <w:rPr>
          <w:rFonts w:ascii="Times New Roman" w:hAnsi="Times New Roman" w:cs="Times New Roman"/>
          <w:sz w:val="24"/>
          <w:szCs w:val="24"/>
        </w:rPr>
        <w:t xml:space="preserve">tendo como coautores os Vereadores </w:t>
      </w:r>
      <w:proofErr w:type="spellStart"/>
      <w:r w:rsidR="00B370F2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B370F2">
        <w:rPr>
          <w:rFonts w:ascii="Times New Roman" w:hAnsi="Times New Roman" w:cs="Times New Roman"/>
          <w:sz w:val="24"/>
          <w:szCs w:val="24"/>
        </w:rPr>
        <w:t xml:space="preserve"> Machadinho, </w:t>
      </w:r>
      <w:proofErr w:type="spellStart"/>
      <w:r w:rsidR="00B370F2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B370F2">
        <w:rPr>
          <w:rFonts w:ascii="Times New Roman" w:hAnsi="Times New Roman" w:cs="Times New Roman"/>
          <w:sz w:val="24"/>
          <w:szCs w:val="24"/>
        </w:rPr>
        <w:t xml:space="preserve">, Fabio do Agem e Marciano, </w:t>
      </w:r>
      <w:r w:rsidRPr="00DB6E15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="00593CAB" w:rsidRPr="00593CA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uma praça no Bairro Alvorada.</w:t>
      </w:r>
    </w:p>
    <w:p w14:paraId="3BECDD98" w14:textId="275012D5" w:rsidR="00F355A8" w:rsidRDefault="00F355A8" w:rsidP="00B370F2">
      <w:pPr>
        <w:pStyle w:val="PargrafodaLista"/>
        <w:ind w:right="-96"/>
        <w:rPr>
          <w:b/>
          <w:sz w:val="24"/>
          <w:szCs w:val="24"/>
          <w:u w:val="single"/>
        </w:rPr>
      </w:pPr>
    </w:p>
    <w:p w14:paraId="3A261456" w14:textId="3F661DF0" w:rsidR="00F355A8" w:rsidRPr="00F355A8" w:rsidRDefault="00F355A8" w:rsidP="00B370F2">
      <w:pPr>
        <w:numPr>
          <w:ilvl w:val="0"/>
          <w:numId w:val="1"/>
        </w:numPr>
        <w:ind w:right="-96"/>
        <w:jc w:val="both"/>
        <w:rPr>
          <w:b/>
          <w:sz w:val="24"/>
          <w:szCs w:val="24"/>
          <w:u w:val="single"/>
        </w:rPr>
      </w:pPr>
      <w:r w:rsidRPr="00DB6E15">
        <w:rPr>
          <w:rFonts w:ascii="Times New Roman" w:hAnsi="Times New Roman" w:cs="Times New Roman"/>
          <w:b/>
          <w:sz w:val="24"/>
          <w:szCs w:val="24"/>
        </w:rPr>
        <w:t>INDICAÇÃO Nº 2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DB6E15">
        <w:rPr>
          <w:rFonts w:ascii="Times New Roman" w:hAnsi="Times New Roman" w:cs="Times New Roman"/>
          <w:b/>
          <w:sz w:val="24"/>
          <w:szCs w:val="24"/>
        </w:rPr>
        <w:t>/2023</w:t>
      </w:r>
      <w:r w:rsidRPr="00DB6E15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Fabio do Agem, </w:t>
      </w:r>
      <w:r w:rsidR="0073068D">
        <w:rPr>
          <w:rFonts w:ascii="Times New Roman" w:hAnsi="Times New Roman" w:cs="Times New Roman"/>
          <w:sz w:val="24"/>
          <w:szCs w:val="24"/>
        </w:rPr>
        <w:t xml:space="preserve">tendo como coautores os Vereadores Marcio Nascimento, Marciano, Vanderlei </w:t>
      </w:r>
      <w:proofErr w:type="spellStart"/>
      <w:r w:rsidR="0073068D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7306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3068D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73068D">
        <w:rPr>
          <w:rFonts w:ascii="Times New Roman" w:hAnsi="Times New Roman" w:cs="Times New Roman"/>
          <w:sz w:val="24"/>
          <w:szCs w:val="24"/>
        </w:rPr>
        <w:t xml:space="preserve"> Machadinho, </w:t>
      </w:r>
      <w:r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F355A8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uma faixa elevada para pedestres na Avenida Brasil, em frente ao Centro de Saúde Girassol.</w:t>
      </w:r>
    </w:p>
    <w:p w14:paraId="5BA3B85E" w14:textId="77777777" w:rsidR="00F355A8" w:rsidRPr="00DB6E15" w:rsidRDefault="00F355A8" w:rsidP="00B370F2">
      <w:pPr>
        <w:ind w:right="-96"/>
        <w:jc w:val="both"/>
        <w:rPr>
          <w:b/>
          <w:sz w:val="24"/>
          <w:szCs w:val="24"/>
          <w:u w:val="single"/>
        </w:rPr>
      </w:pPr>
    </w:p>
    <w:p w14:paraId="39FCAC1A" w14:textId="4B6CDB62" w:rsidR="00B710CD" w:rsidRDefault="00721F6F" w:rsidP="00B370F2">
      <w:pPr>
        <w:pStyle w:val="Corpodetexto"/>
        <w:spacing w:after="0"/>
        <w:ind w:right="-9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GRANDE EXPEDIENTE:</w:t>
      </w:r>
    </w:p>
    <w:p w14:paraId="2D63258E" w14:textId="77777777" w:rsidR="00721F6F" w:rsidRDefault="00721F6F" w:rsidP="00B370F2">
      <w:pPr>
        <w:pStyle w:val="Corpodetexto"/>
        <w:spacing w:after="0"/>
        <w:ind w:right="-96"/>
        <w:jc w:val="both"/>
        <w:rPr>
          <w:b/>
          <w:sz w:val="24"/>
          <w:szCs w:val="24"/>
          <w:u w:val="single"/>
        </w:rPr>
      </w:pPr>
    </w:p>
    <w:p w14:paraId="4FA496B2" w14:textId="061C5154" w:rsidR="00B710CD" w:rsidRDefault="00B710CD" w:rsidP="00B370F2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 LEI Nº</w:t>
      </w:r>
      <w:r w:rsid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33/2023</w:t>
      </w:r>
      <w:r w:rsidRPr="00B710CD">
        <w:rPr>
          <w:b/>
          <w:sz w:val="24"/>
          <w:szCs w:val="24"/>
        </w:rPr>
        <w:t xml:space="preserve">, </w:t>
      </w:r>
      <w:r w:rsidR="00E72416" w:rsidRPr="00E72416">
        <w:rPr>
          <w:sz w:val="24"/>
          <w:szCs w:val="24"/>
        </w:rPr>
        <w:t>de autoria do Poder Executivo</w:t>
      </w:r>
      <w:r w:rsidR="00E72416">
        <w:rPr>
          <w:sz w:val="24"/>
          <w:szCs w:val="24"/>
        </w:rPr>
        <w:t xml:space="preserve">, que </w:t>
      </w:r>
      <w:r w:rsidR="00DB6E15">
        <w:rPr>
          <w:sz w:val="24"/>
          <w:szCs w:val="24"/>
        </w:rPr>
        <w:t>d</w:t>
      </w:r>
      <w:r w:rsidRPr="00B710C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contratação temporária no quadro da Secretaria Municipal de Educação, para atender as Escolas Municipais Indígenas.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710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83609E5" w14:textId="77777777" w:rsidR="00E72416" w:rsidRDefault="00E72416" w:rsidP="00B370F2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C269139" w14:textId="5DB02CFA" w:rsidR="00E72416" w:rsidRDefault="00B710CD" w:rsidP="00B370F2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 LEI Nº</w:t>
      </w:r>
      <w:r w:rsid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34/2023, </w:t>
      </w:r>
      <w:r w:rsidR="00E72416" w:rsidRPr="00E724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autoria do Poder</w:t>
      </w:r>
      <w:r w:rsidR="00E72416"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2416" w:rsidRPr="00E724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Executivo</w:t>
      </w:r>
      <w:r w:rsidR="00593C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72416" w:rsidRPr="00E724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</w:t>
      </w:r>
      <w:r w:rsidR="00E72416"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6E15" w:rsidRPr="00593CA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593CAB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E72416">
        <w:rPr>
          <w:rFonts w:ascii="Times New Roman" w:eastAsia="Times New Roman" w:hAnsi="Times New Roman" w:cs="Times New Roman"/>
          <w:sz w:val="24"/>
          <w:szCs w:val="24"/>
          <w:lang w:eastAsia="pt-BR"/>
        </w:rPr>
        <w:t>ia 20 vagas de Agente Educacional Infantil - área urbana e altera o Anexo I da Lei Nº 1.544 de 19 de dezembro de 2012, que reestrutura o regime jurídico administrativo de contratação temporária de pessoal, por tempo determinado,</w:t>
      </w:r>
      <w:r w:rsidR="00E724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2416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atender interesse público do Município de Campo Novo do Parecis, e dá outras providências.</w:t>
      </w:r>
      <w:r w:rsidR="00E72416" w:rsidRPr="00E724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24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2416" w:rsidRPr="00B710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  <w:r w:rsidR="00E724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CEB2D14" w14:textId="77777777" w:rsidR="00593CAB" w:rsidRPr="00593CAB" w:rsidRDefault="00593CAB" w:rsidP="00B370F2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F66A78B" w14:textId="4AF398D5" w:rsidR="00B370F2" w:rsidRPr="00822821" w:rsidRDefault="00593CAB" w:rsidP="0082282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/2023</w:t>
      </w:r>
      <w:r w:rsidRPr="00593CAB">
        <w:rPr>
          <w:rFonts w:ascii="Times New Roman" w:hAnsi="Times New Roman" w:cs="Times New Roman"/>
          <w:color w:val="000000" w:themeColor="text1"/>
          <w:sz w:val="24"/>
          <w:szCs w:val="24"/>
        </w:rPr>
        <w:t>, de autoria do Poder Executivo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que a</w:t>
      </w:r>
      <w:r w:rsidRPr="00593CAB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</w:t>
      </w:r>
      <w:r w:rsidRPr="00593C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93C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 do Município de Campo Novo do Parecis a aderir à Unidade Regional de Saneamento no Estado de Mato Grosso - URBS/MT, disciplina pela Lei Estadual nº 11.976 de 21 de dezembro de 2022.</w:t>
      </w:r>
    </w:p>
    <w:p w14:paraId="5D579205" w14:textId="77777777" w:rsidR="00B370F2" w:rsidRPr="00822821" w:rsidRDefault="00B370F2" w:rsidP="00822821">
      <w:pPr>
        <w:ind w:right="-96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0E088F" w14:textId="260F7049" w:rsidR="00015ACA" w:rsidRPr="00C701F9" w:rsidRDefault="00015ACA" w:rsidP="00B370F2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</w:t>
      </w:r>
      <w:r w:rsidR="006E7D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RESOLUÇÃO N</w:t>
      </w:r>
      <w:r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E7D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007</w:t>
      </w:r>
      <w:r w:rsidRPr="00E7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/2023</w:t>
      </w:r>
      <w:r w:rsidRPr="00593CAB">
        <w:rPr>
          <w:rFonts w:ascii="Times New Roman" w:hAnsi="Times New Roman" w:cs="Times New Roman"/>
          <w:color w:val="000000" w:themeColor="text1"/>
          <w:sz w:val="24"/>
          <w:szCs w:val="24"/>
        </w:rPr>
        <w:t>, de autoria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diversos Vereadores, que a</w:t>
      </w:r>
      <w:r w:rsidRPr="00015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</w:t>
      </w:r>
      <w:r w:rsidRPr="00015AC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015ACA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art. 149 da Resolução nº 003/96, de 20.12.96, que estabelece o Regimento Interno da Câmara Municipal de Campo Novo do Parecis.</w:t>
      </w:r>
    </w:p>
    <w:p w14:paraId="39536800" w14:textId="77777777" w:rsidR="00C701F9" w:rsidRPr="00C701F9" w:rsidRDefault="00C701F9" w:rsidP="00C701F9">
      <w:pPr>
        <w:pStyle w:val="PargrafodaLista"/>
        <w:ind w:right="-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4D6733" w14:textId="26D237FB" w:rsidR="00C701F9" w:rsidRPr="00332C0F" w:rsidRDefault="00C701F9" w:rsidP="00C701F9">
      <w:pPr>
        <w:pStyle w:val="Corpodetexto"/>
        <w:numPr>
          <w:ilvl w:val="0"/>
          <w:numId w:val="6"/>
        </w:numPr>
        <w:spacing w:after="0"/>
        <w:ind w:right="-96"/>
        <w:jc w:val="both"/>
        <w:rPr>
          <w:bCs/>
          <w:sz w:val="24"/>
          <w:szCs w:val="24"/>
        </w:rPr>
      </w:pPr>
      <w:r w:rsidRPr="00332C0F">
        <w:rPr>
          <w:b/>
          <w:sz w:val="24"/>
          <w:szCs w:val="24"/>
        </w:rPr>
        <w:t>REQUERIMENTO Nº 088/2023</w:t>
      </w:r>
      <w:r w:rsidRPr="00332C0F">
        <w:rPr>
          <w:bCs/>
          <w:sz w:val="24"/>
          <w:szCs w:val="24"/>
        </w:rPr>
        <w:t xml:space="preserve">, de autoria do Ver. Marcelo </w:t>
      </w:r>
      <w:proofErr w:type="spellStart"/>
      <w:r w:rsidRPr="00332C0F">
        <w:rPr>
          <w:bCs/>
          <w:sz w:val="24"/>
          <w:szCs w:val="24"/>
        </w:rPr>
        <w:t>Burgel</w:t>
      </w:r>
      <w:proofErr w:type="spellEnd"/>
      <w:r w:rsidRPr="00332C0F">
        <w:rPr>
          <w:bCs/>
          <w:sz w:val="24"/>
          <w:szCs w:val="24"/>
        </w:rPr>
        <w:t>, que r</w:t>
      </w:r>
      <w:r w:rsidRPr="00332C0F">
        <w:rPr>
          <w:sz w:val="24"/>
          <w:szCs w:val="24"/>
        </w:rPr>
        <w:t xml:space="preserve">equer ao Sr. Prefeito Municipal, por intermédio da Secretaria Municipal de Infraestrutura, </w:t>
      </w:r>
      <w:r w:rsidRPr="00332C0F">
        <w:rPr>
          <w:bCs/>
          <w:sz w:val="24"/>
          <w:szCs w:val="24"/>
        </w:rPr>
        <w:t xml:space="preserve">as seguintes informações com relação às obras de recuperação </w:t>
      </w:r>
      <w:r w:rsidR="003975CB">
        <w:rPr>
          <w:bCs/>
          <w:sz w:val="24"/>
          <w:szCs w:val="24"/>
        </w:rPr>
        <w:lastRenderedPageBreak/>
        <w:t>7</w:t>
      </w:r>
      <w:r w:rsidRPr="00332C0F">
        <w:rPr>
          <w:bCs/>
          <w:sz w:val="24"/>
          <w:szCs w:val="24"/>
        </w:rPr>
        <w:t>asfáltica da pista da Rodovia MT-235 dentro do território do município de Diamantino, numa extensão de 800 m, trecho distante aproximadamente 50 km da sede deste município: 1. relatório de despesas com maquinários e materiais, incluindo despesas com locação de equipamentos de terceiros, acompanhando das devidas documentações comprobatórias; 2. cópia do Termo de Parceria celebrado com o Governo do Estado de Mato Grosso objetivando a consecução dessa obra.</w:t>
      </w:r>
    </w:p>
    <w:p w14:paraId="128F6877" w14:textId="77777777" w:rsidR="00721F6F" w:rsidRDefault="00721F6F" w:rsidP="00B370F2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</w:p>
    <w:p w14:paraId="43F2BDAA" w14:textId="0717B9FC" w:rsidR="00DB6E15" w:rsidRPr="00DB6E15" w:rsidRDefault="00721F6F" w:rsidP="00B370F2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 0</w:t>
      </w:r>
      <w:r w:rsidR="00DB6E15">
        <w:rPr>
          <w:rFonts w:ascii="Times New Roman" w:hAnsi="Times New Roman" w:cs="Times New Roman"/>
          <w:b/>
          <w:sz w:val="24"/>
          <w:szCs w:val="24"/>
        </w:rPr>
        <w:t>91</w:t>
      </w:r>
      <w:r>
        <w:rPr>
          <w:rFonts w:ascii="Times New Roman" w:hAnsi="Times New Roman" w:cs="Times New Roman"/>
          <w:b/>
          <w:sz w:val="24"/>
          <w:szCs w:val="24"/>
        </w:rPr>
        <w:t xml:space="preserve">/2023, </w:t>
      </w:r>
      <w:r>
        <w:rPr>
          <w:rFonts w:ascii="Times New Roman" w:hAnsi="Times New Roman" w:cs="Times New Roman"/>
          <w:sz w:val="24"/>
          <w:szCs w:val="24"/>
        </w:rPr>
        <w:t>de autoria do Ver.</w:t>
      </w:r>
      <w:r w:rsidR="00DB6E15">
        <w:rPr>
          <w:rFonts w:ascii="Times New Roman" w:hAnsi="Times New Roman" w:cs="Times New Roman"/>
          <w:sz w:val="24"/>
          <w:szCs w:val="24"/>
        </w:rPr>
        <w:t xml:space="preserve"> Jorge Itamar Rodrigues, que requer</w:t>
      </w:r>
      <w:r w:rsidR="00DB6E15" w:rsidRPr="00DB6E15">
        <w:rPr>
          <w:rFonts w:ascii="Times New Roman" w:hAnsi="Times New Roman" w:cs="Times New Roman"/>
          <w:sz w:val="24"/>
          <w:szCs w:val="24"/>
        </w:rPr>
        <w:t xml:space="preserve"> ao Sr. Prefeito Municipal, seja informado a esta Casa de Leis há quanto tempo e o porquê da desativação da Coordenadoria Municipal de Defesa Civil - COMDEC, bem como o posicionamento da Administração Municipal com relação ao restabelecimento das atividades desse órgão.</w:t>
      </w:r>
    </w:p>
    <w:p w14:paraId="06BC0DD8" w14:textId="59303AAA" w:rsidR="00721F6F" w:rsidRDefault="00721F6F" w:rsidP="00B370F2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46E3D1EC" w14:textId="483F2E2E" w:rsidR="008E305F" w:rsidRDefault="008E305F" w:rsidP="00B370F2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305F">
        <w:rPr>
          <w:rFonts w:ascii="Times New Roman" w:hAnsi="Times New Roman" w:cs="Times New Roman"/>
          <w:b/>
          <w:sz w:val="24"/>
          <w:szCs w:val="24"/>
        </w:rPr>
        <w:t>REQUERIMENTO N° 09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E305F">
        <w:rPr>
          <w:rFonts w:ascii="Times New Roman" w:hAnsi="Times New Roman" w:cs="Times New Roman"/>
          <w:b/>
          <w:sz w:val="24"/>
          <w:szCs w:val="24"/>
        </w:rPr>
        <w:t>/2023</w:t>
      </w:r>
      <w:r w:rsidRPr="008E305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E305F">
        <w:rPr>
          <w:rFonts w:ascii="Times New Roman" w:hAnsi="Times New Roman" w:cs="Times New Roman"/>
          <w:sz w:val="24"/>
          <w:szCs w:val="24"/>
        </w:rPr>
        <w:t xml:space="preserve">de autoria do Ver. </w:t>
      </w:r>
      <w:r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Burgel</w:t>
      </w:r>
      <w:proofErr w:type="spellEnd"/>
      <w:r>
        <w:rPr>
          <w:rFonts w:ascii="Times New Roman" w:hAnsi="Times New Roman" w:cs="Times New Roman"/>
          <w:sz w:val="24"/>
          <w:szCs w:val="24"/>
        </w:rPr>
        <w:t>, que r</w:t>
      </w:r>
      <w:r w:rsidRPr="008E305F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Municipal o encaminhamento a esta Casa de Leis da seguinte informação: quantidade de cascalho adquirido pelo Município para a execução das obras de pavimentação asfáltica da sede do Distrito de Marechal Rondon e respectiva documentação comprobatória.</w:t>
      </w:r>
    </w:p>
    <w:p w14:paraId="1074D280" w14:textId="77777777" w:rsidR="0004257B" w:rsidRPr="0004257B" w:rsidRDefault="0004257B" w:rsidP="00B370F2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DB7719" w14:textId="1F8B2D51" w:rsidR="0004257B" w:rsidRDefault="0004257B" w:rsidP="00B370F2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4198193"/>
      <w:r w:rsidRPr="0004257B">
        <w:rPr>
          <w:rFonts w:ascii="Times New Roman" w:hAnsi="Times New Roman" w:cs="Times New Roman"/>
          <w:b/>
          <w:sz w:val="24"/>
          <w:szCs w:val="24"/>
        </w:rPr>
        <w:t>REQUERIMENTO N° 093/2023</w:t>
      </w:r>
      <w:r w:rsidRPr="000425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57B">
        <w:rPr>
          <w:rFonts w:ascii="Times New Roman" w:hAnsi="Times New Roman" w:cs="Times New Roman"/>
          <w:sz w:val="24"/>
          <w:szCs w:val="24"/>
        </w:rPr>
        <w:t xml:space="preserve">de autoria do Ver. Fabio do Agem, que requer </w:t>
      </w:r>
      <w:r w:rsidRPr="0004257B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 Municipal</w:t>
      </w:r>
      <w:r w:rsidRPr="0004257B">
        <w:rPr>
          <w:rFonts w:ascii="Times New Roman" w:hAnsi="Times New Roman" w:cs="Times New Roman"/>
          <w:sz w:val="24"/>
          <w:szCs w:val="24"/>
        </w:rPr>
        <w:t xml:space="preserve">, por intermédio da Secretaria Municipal de Assistência Social, informações sobre </w:t>
      </w:r>
      <w:r w:rsidRPr="0004257B">
        <w:rPr>
          <w:rFonts w:ascii="Times New Roman" w:hAnsi="Times New Roman" w:cs="Times New Roman"/>
          <w:color w:val="000000"/>
          <w:sz w:val="24"/>
          <w:szCs w:val="24"/>
        </w:rPr>
        <w:t>medidas de assistência e proteção às mulheres em situação de violência doméstica e familiar neste Município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3C474DC5" w14:textId="77777777" w:rsidR="005A4E02" w:rsidRPr="005A4E02" w:rsidRDefault="005A4E02" w:rsidP="005A4E02">
      <w:pPr>
        <w:pStyle w:val="PargrafodaLista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63BF7" w14:textId="7CA271C6" w:rsidR="005A4E02" w:rsidRPr="0004257B" w:rsidRDefault="005A4E02" w:rsidP="00B370F2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57B">
        <w:rPr>
          <w:rFonts w:ascii="Times New Roman" w:hAnsi="Times New Roman" w:cs="Times New Roman"/>
          <w:b/>
          <w:sz w:val="24"/>
          <w:szCs w:val="24"/>
        </w:rPr>
        <w:t>REQUERIMENTO N° 09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4257B">
        <w:rPr>
          <w:rFonts w:ascii="Times New Roman" w:hAnsi="Times New Roman" w:cs="Times New Roman"/>
          <w:b/>
          <w:sz w:val="24"/>
          <w:szCs w:val="24"/>
        </w:rPr>
        <w:t>/2023</w:t>
      </w:r>
      <w:r w:rsidRPr="000425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57B">
        <w:rPr>
          <w:rFonts w:ascii="Times New Roman" w:hAnsi="Times New Roman" w:cs="Times New Roman"/>
          <w:sz w:val="24"/>
          <w:szCs w:val="24"/>
        </w:rPr>
        <w:t xml:space="preserve">de autoria do Ver. </w:t>
      </w:r>
      <w:r>
        <w:rPr>
          <w:rFonts w:ascii="Times New Roman" w:hAnsi="Times New Roman" w:cs="Times New Roman"/>
          <w:sz w:val="24"/>
          <w:szCs w:val="24"/>
        </w:rPr>
        <w:t>Marciano</w:t>
      </w:r>
      <w:r w:rsidRPr="0004257B">
        <w:rPr>
          <w:rFonts w:ascii="Times New Roman" w:hAnsi="Times New Roman" w:cs="Times New Roman"/>
          <w:sz w:val="24"/>
          <w:szCs w:val="24"/>
        </w:rPr>
        <w:t xml:space="preserve">, que requer </w:t>
      </w:r>
      <w:r w:rsidRPr="0004257B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</w:t>
      </w:r>
      <w:r w:rsidRPr="005A4E02">
        <w:rPr>
          <w:rFonts w:ascii="Times New Roman" w:hAnsi="Times New Roman" w:cs="Times New Roman"/>
          <w:color w:val="000000"/>
          <w:sz w:val="24"/>
          <w:szCs w:val="24"/>
        </w:rPr>
        <w:t xml:space="preserve"> o posicionamento da Administração Municipal com relação a Indicação nº 197, aprovada em 6 de junho de 2022, de </w:t>
      </w:r>
      <w:r w:rsidR="00C2354F">
        <w:rPr>
          <w:rFonts w:ascii="Times New Roman" w:hAnsi="Times New Roman" w:cs="Times New Roman"/>
          <w:color w:val="000000"/>
          <w:sz w:val="24"/>
          <w:szCs w:val="24"/>
        </w:rPr>
        <w:t>sua</w:t>
      </w:r>
      <w:r w:rsidRPr="005A4E02">
        <w:rPr>
          <w:rFonts w:ascii="Times New Roman" w:hAnsi="Times New Roman" w:cs="Times New Roman"/>
          <w:color w:val="000000"/>
          <w:sz w:val="24"/>
          <w:szCs w:val="24"/>
        </w:rPr>
        <w:t xml:space="preserve"> autoria e outros Vereadores, versando sobre a implantação de faixa elevada para pedestres na Rua Rouxinol, defronte a EMEI Amélia Lena </w:t>
      </w:r>
      <w:proofErr w:type="spellStart"/>
      <w:r w:rsidRPr="005A4E02">
        <w:rPr>
          <w:rFonts w:ascii="Times New Roman" w:hAnsi="Times New Roman" w:cs="Times New Roman"/>
          <w:color w:val="000000"/>
          <w:sz w:val="24"/>
          <w:szCs w:val="24"/>
        </w:rPr>
        <w:t>Fedrizzi</w:t>
      </w:r>
      <w:proofErr w:type="spellEnd"/>
      <w:r w:rsidRPr="005A4E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7788E4" w14:textId="77777777" w:rsidR="00593CAB" w:rsidRPr="00822821" w:rsidRDefault="00593CAB" w:rsidP="0082282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776BD67B" w14:textId="77777777" w:rsidR="00721F6F" w:rsidRDefault="00721F6F" w:rsidP="00B370F2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B95FF9" w14:textId="77777777" w:rsidR="00593CAB" w:rsidRPr="00C701F9" w:rsidRDefault="00593CAB" w:rsidP="00C701F9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35420C" w14:textId="49CB4F98" w:rsidR="00721F6F" w:rsidRDefault="00721F6F" w:rsidP="00B370F2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Segunda discussão 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 LEI Nº 012/2023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autoria do Poder Executivo Municipal, que altera a Lei Municipal nº 2.228, de 13 de setembro de 2021 que dispõe sobre o Plano Plurianual para período de 2022 a 2025 - PPA  e a Lei Municipal nº 2.369  de 03 de outubro de 2022 - que dispõe sobre as Diretrizes Orçamentárias para o Exercício Financeiro de 2022 - LDO, compatibilizando-as com a Lei Municipal Nº 2.407, de 21 de dezembro de 2022, que dispõe sobre a Lei Orçamentária Anual para o Exercício Financeiro de 2023 - LOA.</w:t>
      </w:r>
    </w:p>
    <w:p w14:paraId="47DC6BD1" w14:textId="77777777" w:rsidR="00C701F9" w:rsidRPr="00822821" w:rsidRDefault="00C701F9" w:rsidP="0082282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3B76CC" w14:textId="73538C05" w:rsidR="00593CAB" w:rsidRPr="00822821" w:rsidRDefault="00721F6F" w:rsidP="00822821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 28/2023-LE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de autoria do Ver. Marcio Nascimento, tendo como coautores os Vereadores Vanderlei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Beito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Machadinho e Fabio do Agem, que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ispõe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denominação de Unidade Básica de Saúde localizada na sede do Distrito de Marechal Rondon, neste Município, conforme especifica.</w:t>
      </w:r>
    </w:p>
    <w:p w14:paraId="737738AC" w14:textId="650724E9" w:rsidR="00721F6F" w:rsidRDefault="00721F6F" w:rsidP="00B370F2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1FF794" w14:textId="77777777" w:rsidR="00822821" w:rsidRDefault="00822821" w:rsidP="00B370F2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419AEA" w14:textId="77777777" w:rsidR="00DB6E15" w:rsidRDefault="00DB6E15" w:rsidP="00B370F2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Próxima sessão ordinária: 22.05.2023</w:t>
      </w:r>
    </w:p>
    <w:sectPr w:rsidR="00DB6E15" w:rsidSect="00822821">
      <w:headerReference w:type="default" r:id="rId7"/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BAE8" w14:textId="77777777" w:rsidR="002D4F6C" w:rsidRDefault="002D4F6C" w:rsidP="00DB6E15">
      <w:r>
        <w:separator/>
      </w:r>
    </w:p>
  </w:endnote>
  <w:endnote w:type="continuationSeparator" w:id="0">
    <w:p w14:paraId="0F0EC3D6" w14:textId="77777777" w:rsidR="002D4F6C" w:rsidRDefault="002D4F6C" w:rsidP="00DB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85E5" w14:textId="5A37C474" w:rsidR="00DB6E15" w:rsidRDefault="00DB6E15">
    <w:pPr>
      <w:pStyle w:val="Rodap"/>
    </w:pPr>
    <w:r>
      <w:rPr>
        <w:noProof/>
      </w:rPr>
      <w:drawing>
        <wp:inline distT="0" distB="0" distL="0" distR="0" wp14:anchorId="2878765A" wp14:editId="09DCB4E4">
          <wp:extent cx="5400040" cy="38481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74127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6F75" w14:textId="77777777" w:rsidR="002D4F6C" w:rsidRDefault="002D4F6C" w:rsidP="00DB6E15">
      <w:r>
        <w:separator/>
      </w:r>
    </w:p>
  </w:footnote>
  <w:footnote w:type="continuationSeparator" w:id="0">
    <w:p w14:paraId="6C258888" w14:textId="77777777" w:rsidR="002D4F6C" w:rsidRDefault="002D4F6C" w:rsidP="00DB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2A43" w14:textId="4E379444" w:rsidR="00DB6E15" w:rsidRDefault="00DB6E15">
    <w:pPr>
      <w:pStyle w:val="Cabealho"/>
    </w:pPr>
    <w:r>
      <w:rPr>
        <w:noProof/>
        <w:lang w:eastAsia="pt-BR"/>
      </w:rPr>
      <w:drawing>
        <wp:inline distT="0" distB="0" distL="0" distR="0" wp14:anchorId="453FD177" wp14:editId="341E6BC1">
          <wp:extent cx="5400040" cy="6697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826433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59AF"/>
    <w:multiLevelType w:val="hybridMultilevel"/>
    <w:tmpl w:val="92D22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8424A"/>
    <w:multiLevelType w:val="hybridMultilevel"/>
    <w:tmpl w:val="B8D66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11900"/>
    <w:multiLevelType w:val="hybridMultilevel"/>
    <w:tmpl w:val="9DE03F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A0D40"/>
    <w:multiLevelType w:val="hybridMultilevel"/>
    <w:tmpl w:val="AF5A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376E6"/>
    <w:multiLevelType w:val="hybridMultilevel"/>
    <w:tmpl w:val="4E44F0B8"/>
    <w:lvl w:ilvl="0" w:tplc="3224F3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646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E8F2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88D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06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A92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A53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E7E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CA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15ACA"/>
    <w:rsid w:val="0004257B"/>
    <w:rsid w:val="0016279C"/>
    <w:rsid w:val="00192FB1"/>
    <w:rsid w:val="002D4F6C"/>
    <w:rsid w:val="003975CB"/>
    <w:rsid w:val="0047629B"/>
    <w:rsid w:val="004C4517"/>
    <w:rsid w:val="00593CAB"/>
    <w:rsid w:val="005A4E02"/>
    <w:rsid w:val="00633B49"/>
    <w:rsid w:val="006A7CB6"/>
    <w:rsid w:val="006E5E06"/>
    <w:rsid w:val="006E7D38"/>
    <w:rsid w:val="00721F6F"/>
    <w:rsid w:val="0073068D"/>
    <w:rsid w:val="00822821"/>
    <w:rsid w:val="008E305F"/>
    <w:rsid w:val="00916509"/>
    <w:rsid w:val="00A85AEC"/>
    <w:rsid w:val="00B370F2"/>
    <w:rsid w:val="00B710CD"/>
    <w:rsid w:val="00C2354F"/>
    <w:rsid w:val="00C701F9"/>
    <w:rsid w:val="00CE327C"/>
    <w:rsid w:val="00DB6E15"/>
    <w:rsid w:val="00E6414E"/>
    <w:rsid w:val="00E72416"/>
    <w:rsid w:val="00F3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750C2"/>
  <w15:chartTrackingRefBased/>
  <w15:docId w15:val="{CFEB7B33-E919-4683-8759-ED61B94B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6F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21F6F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1F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21F6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B6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6E15"/>
  </w:style>
  <w:style w:type="paragraph" w:styleId="Rodap">
    <w:name w:val="footer"/>
    <w:basedOn w:val="Normal"/>
    <w:link w:val="RodapChar"/>
    <w:uiPriority w:val="99"/>
    <w:unhideWhenUsed/>
    <w:rsid w:val="00DB6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Dalva Lúcia Zambaldi</cp:lastModifiedBy>
  <cp:revision>16</cp:revision>
  <cp:lastPrinted>2023-05-08T21:20:00Z</cp:lastPrinted>
  <dcterms:created xsi:type="dcterms:W3CDTF">2023-05-05T13:41:00Z</dcterms:created>
  <dcterms:modified xsi:type="dcterms:W3CDTF">2023-05-16T18:35:00Z</dcterms:modified>
</cp:coreProperties>
</file>